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67" w:rsidRDefault="00DF2F67" w:rsidP="00DF2F67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ФЕДОРОВСКОГО СЕЛЬСОВЕТА</w:t>
      </w:r>
    </w:p>
    <w:p w:rsidR="00DF2F67" w:rsidRDefault="00DF2F67" w:rsidP="00DF2F67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СЕВЕРНОГО РАЙОНА</w:t>
      </w:r>
    </w:p>
    <w:p w:rsidR="00DF2F67" w:rsidRDefault="00DF2F67" w:rsidP="00DF2F67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DF2F67" w:rsidRDefault="00DF2F67" w:rsidP="00DF2F67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  созыва</w:t>
      </w:r>
    </w:p>
    <w:p w:rsidR="00DF2F67" w:rsidRDefault="00DF2F67" w:rsidP="00DF2F67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DF2F67" w:rsidRDefault="00DF2F67" w:rsidP="00DF2F67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F2F67" w:rsidRDefault="00DF2F67" w:rsidP="00DF2F67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39- ой   сессии</w:t>
      </w:r>
    </w:p>
    <w:p w:rsidR="00DF2F67" w:rsidRDefault="00DF2F67" w:rsidP="00DF2F67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2F67" w:rsidRDefault="00DF2F67" w:rsidP="00DF2F67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DF2F67" w:rsidRDefault="00DF2F67" w:rsidP="00DF2F67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12.05.2023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.  Федоровка                                            № 3</w:t>
      </w:r>
    </w:p>
    <w:p w:rsidR="00DF2F67" w:rsidRDefault="00DF2F67" w:rsidP="00DF2F6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DF2F67" w:rsidRDefault="00DF2F67" w:rsidP="00DF2F67">
      <w:pPr>
        <w:pStyle w:val="a9"/>
      </w:pPr>
    </w:p>
    <w:p w:rsidR="00DF2F67" w:rsidRDefault="00DF2F67" w:rsidP="00DF2F67">
      <w:pPr>
        <w:pStyle w:val="a9"/>
        <w:rPr>
          <w:szCs w:val="28"/>
        </w:rPr>
      </w:pPr>
      <w:r>
        <w:rPr>
          <w:szCs w:val="28"/>
        </w:rPr>
        <w:t>Об исполнении местного бюджета Федоровского  сельсовета Северного</w:t>
      </w:r>
    </w:p>
    <w:p w:rsidR="00DF2F67" w:rsidRDefault="00DF2F67" w:rsidP="00DF2F67">
      <w:pPr>
        <w:pStyle w:val="a9"/>
        <w:rPr>
          <w:b w:val="0"/>
          <w:szCs w:val="28"/>
        </w:rPr>
      </w:pPr>
      <w:r>
        <w:rPr>
          <w:szCs w:val="28"/>
        </w:rPr>
        <w:t>района Новосибирской области за 2022 год</w:t>
      </w:r>
    </w:p>
    <w:p w:rsidR="00DF2F67" w:rsidRDefault="00DF2F67" w:rsidP="00DF2F67">
      <w:pPr>
        <w:pStyle w:val="a9"/>
        <w:rPr>
          <w:b w:val="0"/>
          <w:szCs w:val="28"/>
        </w:rPr>
      </w:pPr>
    </w:p>
    <w:p w:rsidR="00DF2F67" w:rsidRDefault="00DF2F67" w:rsidP="00DF2F67">
      <w:pPr>
        <w:pStyle w:val="a9"/>
        <w:rPr>
          <w:b w:val="0"/>
          <w:szCs w:val="28"/>
        </w:rPr>
      </w:pPr>
    </w:p>
    <w:p w:rsidR="00DF2F67" w:rsidRDefault="00DF2F67" w:rsidP="00DF2F67">
      <w:pPr>
        <w:pStyle w:val="a9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Заслушав и обсудив доклад администрации Федоровского  сельсовета Северного района Новосибирской области «Об исполнении местного бюджета Федоровского сельсовета Северного района Новосибирской области (далее - местный бюджет) за 2022 год», Совет депутатов Федоровского сельсовета Северного района Новосибирской области </w:t>
      </w:r>
    </w:p>
    <w:p w:rsidR="00DF2F67" w:rsidRDefault="00DF2F67" w:rsidP="00DF2F67">
      <w:pPr>
        <w:pStyle w:val="a9"/>
        <w:jc w:val="both"/>
        <w:rPr>
          <w:b w:val="0"/>
          <w:szCs w:val="28"/>
        </w:rPr>
      </w:pPr>
      <w:r>
        <w:rPr>
          <w:b w:val="0"/>
          <w:szCs w:val="28"/>
        </w:rPr>
        <w:t>РЕШИЛ:</w:t>
      </w:r>
    </w:p>
    <w:p w:rsidR="00DF2F67" w:rsidRDefault="00DF2F67" w:rsidP="00DF2F67">
      <w:pPr>
        <w:pStyle w:val="a9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1.Утвердить отчет об исполнении местного бюджета Федоровского сельсовета Северного района Новосибирской области за 2022 год по расходам в сумме 5052,2 тыс</w:t>
      </w:r>
      <w:proofErr w:type="gramStart"/>
      <w:r>
        <w:rPr>
          <w:b w:val="0"/>
          <w:szCs w:val="28"/>
        </w:rPr>
        <w:t>.р</w:t>
      </w:r>
      <w:proofErr w:type="gramEnd"/>
      <w:r>
        <w:rPr>
          <w:b w:val="0"/>
          <w:szCs w:val="28"/>
        </w:rPr>
        <w:t>ублей, по доходам в сумме 4891,0 тыс.рублей, с превышением расходов над доходами (</w:t>
      </w:r>
      <w:proofErr w:type="spellStart"/>
      <w:r>
        <w:rPr>
          <w:b w:val="0"/>
          <w:szCs w:val="28"/>
        </w:rPr>
        <w:t>профицит</w:t>
      </w:r>
      <w:proofErr w:type="spellEnd"/>
      <w:r>
        <w:rPr>
          <w:b w:val="0"/>
          <w:szCs w:val="28"/>
        </w:rPr>
        <w:t xml:space="preserve"> местного бюджета) в сумме 161,2 тыс. рублей.</w:t>
      </w:r>
    </w:p>
    <w:p w:rsidR="00DF2F67" w:rsidRDefault="00DF2F67" w:rsidP="00DF2F67">
      <w:pPr>
        <w:pStyle w:val="a9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2.Утвердить кассовое исполнение местного бюджета по доходам за 2022год:</w:t>
      </w:r>
    </w:p>
    <w:p w:rsidR="00DF2F67" w:rsidRDefault="00DF2F67" w:rsidP="00DF2F67">
      <w:pPr>
        <w:pStyle w:val="a9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1) по кодам классификации доходов бюджетов согласно приложению 1 к настоящему решению;</w:t>
      </w:r>
    </w:p>
    <w:p w:rsidR="00DF2F67" w:rsidRDefault="00DF2F67" w:rsidP="00DF2F67">
      <w:pPr>
        <w:pStyle w:val="a9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2)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2 к настоящему решению.</w:t>
      </w:r>
    </w:p>
    <w:p w:rsidR="00DF2F67" w:rsidRDefault="00DF2F67" w:rsidP="00DF2F67">
      <w:pPr>
        <w:pStyle w:val="a9"/>
        <w:jc w:val="both"/>
        <w:rPr>
          <w:b w:val="0"/>
          <w:szCs w:val="28"/>
        </w:rPr>
      </w:pPr>
      <w:r>
        <w:rPr>
          <w:b w:val="0"/>
          <w:szCs w:val="28"/>
        </w:rPr>
        <w:t xml:space="preserve">Утвердить кассовое исполнение местного бюджета по расходам бюджета за 2022 год: </w:t>
      </w:r>
    </w:p>
    <w:p w:rsidR="00DF2F67" w:rsidRDefault="00DF2F67" w:rsidP="00DF2F67">
      <w:pPr>
        <w:pStyle w:val="a9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1) по ведомственной структуре расходов, согласно приложению 3 к настоящему решению;</w:t>
      </w:r>
    </w:p>
    <w:p w:rsidR="00DF2F67" w:rsidRDefault="00DF2F67" w:rsidP="00DF2F67">
      <w:pPr>
        <w:pStyle w:val="a9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2) по разделам и подразделам классификации расходов бюджета, согласно приложению 4 к настоящему решению.</w:t>
      </w:r>
    </w:p>
    <w:p w:rsidR="00DF2F67" w:rsidRDefault="00DF2F67" w:rsidP="00DF2F67">
      <w:pPr>
        <w:pStyle w:val="a9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4. Утвердить кассовое исполнение по источникам финансирования дефицита местного бюджета за 2022 год:</w:t>
      </w:r>
    </w:p>
    <w:p w:rsidR="00DF2F67" w:rsidRDefault="00DF2F67" w:rsidP="00DF2F67">
      <w:pPr>
        <w:pStyle w:val="a9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1) по кодам классификации источников финансирования дефицитов бюджетов, согласно приложению 5 к настоящему решению;</w:t>
      </w:r>
    </w:p>
    <w:p w:rsidR="00DF2F67" w:rsidRDefault="00DF2F67" w:rsidP="00DF2F67">
      <w:pPr>
        <w:pStyle w:val="a9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    2) кодам групп, подгрупп, статей, видов </w:t>
      </w:r>
      <w:proofErr w:type="gramStart"/>
      <w:r>
        <w:rPr>
          <w:b w:val="0"/>
          <w:szCs w:val="28"/>
        </w:rPr>
        <w:t>источников финансирования дефицитов бюджетов классификации операций сектора государственного</w:t>
      </w:r>
      <w:proofErr w:type="gramEnd"/>
      <w:r>
        <w:rPr>
          <w:b w:val="0"/>
          <w:szCs w:val="28"/>
        </w:rPr>
        <w:t xml:space="preserve"> управления, относящихся к источникам финансирования дефицитов бюджетов, согласно приложению 6 к настоящему решению. </w:t>
      </w:r>
    </w:p>
    <w:p w:rsidR="00DF2F67" w:rsidRDefault="00DF2F67" w:rsidP="00DF2F67">
      <w:pPr>
        <w:pStyle w:val="a9"/>
        <w:jc w:val="both"/>
        <w:rPr>
          <w:b w:val="0"/>
          <w:szCs w:val="28"/>
        </w:rPr>
      </w:pPr>
      <w:r>
        <w:rPr>
          <w:b w:val="0"/>
          <w:szCs w:val="28"/>
        </w:rPr>
        <w:t xml:space="preserve">   5. Опубликовать данное решение в «Вестнике Федоровского сельсовета».</w:t>
      </w:r>
    </w:p>
    <w:p w:rsidR="00DF2F67" w:rsidRDefault="00DF2F67" w:rsidP="00DF2F67">
      <w:pPr>
        <w:pStyle w:val="a9"/>
        <w:jc w:val="both"/>
        <w:rPr>
          <w:b w:val="0"/>
          <w:szCs w:val="28"/>
        </w:rPr>
      </w:pPr>
      <w:r>
        <w:rPr>
          <w:b w:val="0"/>
          <w:szCs w:val="28"/>
        </w:rPr>
        <w:t xml:space="preserve">   6. </w:t>
      </w:r>
      <w:proofErr w:type="gramStart"/>
      <w:r>
        <w:rPr>
          <w:b w:val="0"/>
          <w:szCs w:val="28"/>
        </w:rPr>
        <w:t>Контроль за</w:t>
      </w:r>
      <w:proofErr w:type="gramEnd"/>
      <w:r>
        <w:rPr>
          <w:b w:val="0"/>
          <w:szCs w:val="28"/>
        </w:rPr>
        <w:t xml:space="preserve"> исполнением данного решения возложить на комиссию по бюджету, налогам, собственности и социальной политике (Коростелёва А.С.).</w:t>
      </w:r>
    </w:p>
    <w:p w:rsidR="00DF2F67" w:rsidRDefault="00DF2F67" w:rsidP="00DF2F67">
      <w:pPr>
        <w:pStyle w:val="a9"/>
        <w:jc w:val="both"/>
        <w:rPr>
          <w:b w:val="0"/>
          <w:szCs w:val="28"/>
        </w:rPr>
      </w:pPr>
    </w:p>
    <w:p w:rsidR="00DF2F67" w:rsidRDefault="00DF2F67" w:rsidP="00DF2F67">
      <w:pPr>
        <w:pStyle w:val="a9"/>
        <w:jc w:val="left"/>
        <w:rPr>
          <w:b w:val="0"/>
          <w:szCs w:val="28"/>
        </w:rPr>
      </w:pPr>
    </w:p>
    <w:p w:rsidR="00DF2F67" w:rsidRDefault="00DF2F67" w:rsidP="00DF2F67">
      <w:pPr>
        <w:pStyle w:val="a9"/>
        <w:jc w:val="left"/>
        <w:rPr>
          <w:b w:val="0"/>
          <w:szCs w:val="28"/>
        </w:rPr>
      </w:pPr>
      <w:r>
        <w:rPr>
          <w:b w:val="0"/>
          <w:szCs w:val="28"/>
        </w:rPr>
        <w:t>Глава Федоровского сельсовета                       Председатель Совета депутатов</w:t>
      </w:r>
    </w:p>
    <w:p w:rsidR="00DF2F67" w:rsidRDefault="00DF2F67" w:rsidP="00DF2F67">
      <w:pPr>
        <w:pStyle w:val="a9"/>
        <w:jc w:val="left"/>
        <w:rPr>
          <w:b w:val="0"/>
          <w:szCs w:val="28"/>
        </w:rPr>
      </w:pPr>
      <w:r>
        <w:rPr>
          <w:b w:val="0"/>
          <w:szCs w:val="28"/>
        </w:rPr>
        <w:t>Северного района                                               Федоровского сельсовета   Новосибирской области                                    Северного района</w:t>
      </w:r>
    </w:p>
    <w:p w:rsidR="00DF2F67" w:rsidRDefault="00DF2F67" w:rsidP="00DF2F67">
      <w:pPr>
        <w:pStyle w:val="a9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   Новосибирской области</w:t>
      </w:r>
    </w:p>
    <w:p w:rsidR="00DF2F67" w:rsidRDefault="00DF2F67" w:rsidP="00DF2F67">
      <w:pPr>
        <w:pStyle w:val="a9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             В.Я.Писаренко                                                  В.В.Вдовина                </w:t>
      </w:r>
    </w:p>
    <w:p w:rsidR="00DF2F67" w:rsidRDefault="00DF2F67" w:rsidP="00DF2F67">
      <w:pPr>
        <w:pStyle w:val="a9"/>
        <w:jc w:val="left"/>
        <w:rPr>
          <w:b w:val="0"/>
          <w:szCs w:val="28"/>
        </w:rPr>
      </w:pPr>
    </w:p>
    <w:p w:rsidR="00DF2F67" w:rsidRDefault="00DF2F67" w:rsidP="00DF2F67">
      <w:pPr>
        <w:pStyle w:val="a9"/>
        <w:jc w:val="left"/>
        <w:rPr>
          <w:b w:val="0"/>
          <w:szCs w:val="28"/>
        </w:rPr>
      </w:pPr>
    </w:p>
    <w:p w:rsidR="00DF2F67" w:rsidRDefault="00DF2F67" w:rsidP="00DF2F67">
      <w:pPr>
        <w:pStyle w:val="a9"/>
        <w:jc w:val="left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jc w:val="left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 к решению 39 сессии</w:t>
      </w:r>
    </w:p>
    <w:p w:rsidR="00DF2F67" w:rsidRDefault="00DF2F67" w:rsidP="00DF2F67">
      <w:pPr>
        <w:pStyle w:val="a9"/>
        <w:jc w:val="right"/>
        <w:rPr>
          <w:sz w:val="24"/>
          <w:szCs w:val="24"/>
        </w:rPr>
      </w:pPr>
      <w:r>
        <w:rPr>
          <w:sz w:val="24"/>
          <w:szCs w:val="24"/>
        </w:rPr>
        <w:t>Совета депутатов Федоровского сельсовета                                                                                                                                                            Северного района  Новосибирской области</w:t>
      </w:r>
    </w:p>
    <w:p w:rsidR="00DF2F67" w:rsidRDefault="00DF2F67" w:rsidP="00DF2F67">
      <w:pPr>
        <w:pStyle w:val="a9"/>
        <w:jc w:val="right"/>
        <w:rPr>
          <w:sz w:val="24"/>
          <w:szCs w:val="24"/>
        </w:rPr>
      </w:pPr>
      <w:r>
        <w:rPr>
          <w:sz w:val="24"/>
          <w:szCs w:val="24"/>
        </w:rPr>
        <w:t>шестого  созыва от  12.05.2023  № 3</w:t>
      </w: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Кассовое исполнение местного бюджета по доходам за 2022 год по кодам классификации доходов бюджетов</w:t>
      </w:r>
    </w:p>
    <w:p w:rsidR="00DF2F67" w:rsidRDefault="00DF2F67" w:rsidP="00DF2F67">
      <w:pPr>
        <w:pStyle w:val="a9"/>
        <w:rPr>
          <w:b w:val="0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6"/>
        <w:gridCol w:w="5243"/>
        <w:gridCol w:w="1701"/>
      </w:tblGrid>
      <w:tr w:rsidR="00DF2F67" w:rsidTr="00DF2F67">
        <w:trPr>
          <w:trHeight w:val="915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Код бюджетной классификации Российской Федерации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Наименование кодов классификации доходов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Кассовое исполнение</w:t>
            </w:r>
          </w:p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proofErr w:type="spellStart"/>
            <w:r>
              <w:rPr>
                <w:b w:val="0"/>
              </w:rPr>
              <w:t>тыс</w:t>
            </w:r>
            <w:proofErr w:type="gramStart"/>
            <w:r>
              <w:rPr>
                <w:b w:val="0"/>
              </w:rPr>
              <w:t>.р</w:t>
            </w:r>
            <w:proofErr w:type="gramEnd"/>
            <w:r>
              <w:rPr>
                <w:b w:val="0"/>
              </w:rPr>
              <w:t>уб</w:t>
            </w:r>
            <w:proofErr w:type="spellEnd"/>
          </w:p>
        </w:tc>
      </w:tr>
      <w:tr w:rsidR="00DF2F67" w:rsidTr="00DF2F67">
        <w:trPr>
          <w:trHeight w:val="195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</w:pPr>
            <w: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</w:pPr>
            <w:r>
              <w:t>292,2</w:t>
            </w:r>
          </w:p>
        </w:tc>
      </w:tr>
      <w:tr w:rsidR="00DF2F67" w:rsidTr="00DF2F67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</w:pPr>
            <w:r>
              <w:t>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</w:pPr>
            <w:r>
              <w:t>265,0</w:t>
            </w:r>
          </w:p>
        </w:tc>
      </w:tr>
      <w:tr w:rsidR="00DF2F67" w:rsidTr="00DF2F67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18210102010010000110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74,6</w:t>
            </w:r>
          </w:p>
        </w:tc>
      </w:tr>
      <w:tr w:rsidR="00DF2F67" w:rsidTr="00DF2F67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18210102030010000110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Налог на доходы физический лиц с доходов, полученных физическими лицами в соответствии со статьёй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21,3</w:t>
            </w:r>
          </w:p>
        </w:tc>
      </w:tr>
      <w:tr w:rsidR="00DF2F67" w:rsidTr="00DF2F67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10010302231010000110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61,7</w:t>
            </w:r>
          </w:p>
        </w:tc>
      </w:tr>
      <w:tr w:rsidR="00DF2F67" w:rsidTr="00DF2F67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10010302241010000110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</w:rPr>
            </w:pPr>
            <w:r>
              <w:rPr>
                <w:b w:val="0"/>
                <w:szCs w:val="28"/>
                <w:lang w:eastAsia="en-US"/>
              </w:rPr>
              <w:t>Доходы от уплаты акцизов на моторные масла для дизельных или карбюраторных (</w:t>
            </w:r>
            <w:proofErr w:type="spellStart"/>
            <w:r>
              <w:rPr>
                <w:b w:val="0"/>
                <w:szCs w:val="28"/>
                <w:lang w:eastAsia="en-US"/>
              </w:rPr>
              <w:t>инжекторных</w:t>
            </w:r>
            <w:proofErr w:type="spellEnd"/>
            <w:r>
              <w:rPr>
                <w:b w:val="0"/>
                <w:szCs w:val="28"/>
                <w:lang w:eastAsia="en-US"/>
              </w:rPr>
              <w:t xml:space="preserve">) двигателей, подлежащие распределению между бюджетами субъектов   Российской Федерации и местными бюджетами  с учетом установленных дифференцированных </w:t>
            </w:r>
            <w:r>
              <w:rPr>
                <w:b w:val="0"/>
                <w:szCs w:val="28"/>
                <w:lang w:eastAsia="en-US"/>
              </w:rPr>
              <w:lastRenderedPageBreak/>
              <w:t xml:space="preserve">нормативов отчислений в местные бюджеты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lastRenderedPageBreak/>
              <w:t>0,3</w:t>
            </w:r>
          </w:p>
        </w:tc>
      </w:tr>
      <w:tr w:rsidR="00DF2F67" w:rsidTr="00DF2F67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lastRenderedPageBreak/>
              <w:t>10010302251010000110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f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Доходы от уплаты акцизов на автомобильный бензин, подлежащие распределению между бюджетами 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68,1</w:t>
            </w:r>
          </w:p>
        </w:tc>
      </w:tr>
      <w:tr w:rsidR="00DF2F67" w:rsidTr="00DF2F67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10010302261010000110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  <w:szCs w:val="28"/>
                <w:lang w:eastAsia="en-US"/>
              </w:rPr>
              <w:t xml:space="preserve">Доходы от уплаты акцизов на прямогонный бензин, подлежащие распределению между бюджетами 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-7,1</w:t>
            </w:r>
          </w:p>
        </w:tc>
      </w:tr>
      <w:tr w:rsidR="00DF2F67" w:rsidTr="00DF2F67">
        <w:trPr>
          <w:trHeight w:val="1628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18210601030100000110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Налог на имущество физических </w:t>
            </w:r>
            <w:proofErr w:type="spellStart"/>
            <w:r>
              <w:rPr>
                <w:b w:val="0"/>
              </w:rPr>
              <w:t>лиц</w:t>
            </w:r>
            <w:proofErr w:type="gramStart"/>
            <w:r>
              <w:rPr>
                <w:b w:val="0"/>
              </w:rPr>
              <w:t>,в</w:t>
            </w:r>
            <w:proofErr w:type="gramEnd"/>
            <w:r>
              <w:rPr>
                <w:b w:val="0"/>
              </w:rPr>
              <w:t>зимаемый</w:t>
            </w:r>
            <w:proofErr w:type="spellEnd"/>
            <w:r>
              <w:rPr>
                <w:b w:val="0"/>
              </w:rPr>
              <w:t xml:space="preserve">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</w:tr>
      <w:tr w:rsidR="00DF2F67" w:rsidTr="00DF2F67">
        <w:trPr>
          <w:trHeight w:val="1628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18210606033100000110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37,7</w:t>
            </w:r>
          </w:p>
        </w:tc>
      </w:tr>
      <w:tr w:rsidR="00DF2F67" w:rsidTr="00DF2F67">
        <w:trPr>
          <w:trHeight w:val="353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18210606043100000110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8,3</w:t>
            </w:r>
          </w:p>
        </w:tc>
      </w:tr>
      <w:tr w:rsidR="00DF2F67" w:rsidTr="00DF2F67">
        <w:trPr>
          <w:trHeight w:val="353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</w:pPr>
            <w:r>
              <w:t>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</w:pPr>
            <w:r>
              <w:t>27,2</w:t>
            </w:r>
          </w:p>
        </w:tc>
      </w:tr>
      <w:tr w:rsidR="00DF2F67" w:rsidTr="00DF2F67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55511301995100000130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27,2</w:t>
            </w:r>
          </w:p>
        </w:tc>
      </w:tr>
      <w:tr w:rsidR="00DF2F67" w:rsidTr="00DF2F67">
        <w:trPr>
          <w:trHeight w:val="555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</w:pPr>
            <w: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</w:pPr>
            <w:r>
              <w:t>4598,8</w:t>
            </w:r>
          </w:p>
        </w:tc>
      </w:tr>
      <w:tr w:rsidR="00DF2F67" w:rsidTr="00DF2F67">
        <w:trPr>
          <w:trHeight w:val="300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55520216001100000150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Дотации бюджетам поселений на выравнивание бюджетной </w:t>
            </w:r>
            <w:r>
              <w:rPr>
                <w:b w:val="0"/>
              </w:rPr>
              <w:lastRenderedPageBreak/>
              <w:t>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     1345,1</w:t>
            </w:r>
          </w:p>
        </w:tc>
      </w:tr>
      <w:tr w:rsidR="00DF2F67" w:rsidTr="00DF2F67">
        <w:trPr>
          <w:trHeight w:val="819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lastRenderedPageBreak/>
              <w:t>55520235118100000150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121,1</w:t>
            </w:r>
          </w:p>
        </w:tc>
      </w:tr>
      <w:tr w:rsidR="00DF2F67" w:rsidTr="00DF2F67">
        <w:trPr>
          <w:trHeight w:val="819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55520230024100000150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</w:tr>
      <w:tr w:rsidR="00DF2F67" w:rsidTr="00DF2F67">
        <w:trPr>
          <w:trHeight w:val="819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55520240014100000150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165,3</w:t>
            </w:r>
          </w:p>
        </w:tc>
      </w:tr>
      <w:tr w:rsidR="00DF2F67" w:rsidTr="00DF2F67">
        <w:trPr>
          <w:trHeight w:val="101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55520249999100000150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</w:rPr>
            </w:pPr>
            <w:r>
              <w:rPr>
                <w:b w:val="0"/>
              </w:rPr>
              <w:t>2967,2</w:t>
            </w:r>
          </w:p>
        </w:tc>
      </w:tr>
      <w:tr w:rsidR="00DF2F67" w:rsidTr="00DF2F67">
        <w:trPr>
          <w:trHeight w:val="101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</w:pPr>
            <w:r>
              <w:t>Доходы бюджета всего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</w:pPr>
            <w:r>
              <w:t>4891,0</w:t>
            </w:r>
          </w:p>
        </w:tc>
      </w:tr>
    </w:tbl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jc w:val="right"/>
      </w:pPr>
      <w:r>
        <w:t xml:space="preserve">                                                              </w:t>
      </w:r>
    </w:p>
    <w:p w:rsidR="00DF2F67" w:rsidRDefault="00DF2F67" w:rsidP="00DF2F67">
      <w:pPr>
        <w:pStyle w:val="a9"/>
        <w:jc w:val="right"/>
        <w:rPr>
          <w:sz w:val="24"/>
          <w:szCs w:val="24"/>
        </w:rPr>
      </w:pPr>
      <w:r>
        <w:t xml:space="preserve">                                                                 </w:t>
      </w:r>
      <w:r>
        <w:rPr>
          <w:sz w:val="24"/>
          <w:szCs w:val="24"/>
        </w:rPr>
        <w:t>Приложение 2 к решению 39 сессии</w:t>
      </w:r>
    </w:p>
    <w:p w:rsidR="00DF2F67" w:rsidRDefault="00DF2F67" w:rsidP="00DF2F67">
      <w:pPr>
        <w:pStyle w:val="a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Совета депутатов Федоровского сельсовета </w:t>
      </w:r>
    </w:p>
    <w:p w:rsidR="00DF2F67" w:rsidRDefault="00DF2F67" w:rsidP="00DF2F67">
      <w:pPr>
        <w:pStyle w:val="a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Северного района  Новосибирской области </w:t>
      </w:r>
    </w:p>
    <w:p w:rsidR="00DF2F67" w:rsidRDefault="00DF2F67" w:rsidP="00DF2F67">
      <w:pPr>
        <w:pStyle w:val="a9"/>
        <w:jc w:val="right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шестого  созыва от  12.05.2023  № 3</w:t>
      </w: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Кассовое исполнение местного бюджета по доходам за 2022 год по кодам видов доходов, подвидов доходов, классификации операций сектора государственного управления, относящихся к доходам бюджета </w:t>
      </w:r>
    </w:p>
    <w:p w:rsidR="00DF2F67" w:rsidRDefault="00DF2F67" w:rsidP="00DF2F67">
      <w:pPr>
        <w:pStyle w:val="a9"/>
        <w:rPr>
          <w:b w:val="0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6"/>
        <w:gridCol w:w="1211"/>
        <w:gridCol w:w="1818"/>
        <w:gridCol w:w="4113"/>
        <w:gridCol w:w="1277"/>
      </w:tblGrid>
      <w:tr w:rsidR="00DF2F67" w:rsidTr="00DF2F67">
        <w:trPr>
          <w:trHeight w:val="169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Подвид доходов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операций сектора государственного управления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кодов классификации доходов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Кассовое исполнение</w:t>
            </w:r>
          </w:p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</w:tr>
      <w:tr w:rsidR="00DF2F67" w:rsidTr="00DF2F67">
        <w:trPr>
          <w:trHeight w:val="21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292,2</w:t>
            </w:r>
          </w:p>
        </w:tc>
      </w:tr>
      <w:tr w:rsidR="00DF2F67" w:rsidTr="00DF2F67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доходы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</w:tr>
      <w:tr w:rsidR="00DF2F67" w:rsidTr="00DF2F67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1010201001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74,6</w:t>
            </w:r>
          </w:p>
        </w:tc>
      </w:tr>
      <w:tr w:rsidR="00DF2F67" w:rsidTr="00DF2F67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1010203001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Налог на доходы физический лиц с доходов, полученных физическими лицами в соответствии со статьёй 228 Налогового кодекса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21,3</w:t>
            </w:r>
          </w:p>
        </w:tc>
      </w:tr>
      <w:tr w:rsidR="00DF2F67" w:rsidTr="00DF2F67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1030223101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61,7</w:t>
            </w:r>
          </w:p>
        </w:tc>
      </w:tr>
      <w:tr w:rsidR="00DF2F67" w:rsidTr="00DF2F67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1030224101</w:t>
            </w:r>
          </w:p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Доходы от уплаты акцизов на моторные масла для дизельных или карбюраторных (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инжекторных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) двигателей, подлежащие </w:t>
            </w:r>
            <w:r>
              <w:rPr>
                <w:b w:val="0"/>
                <w:sz w:val="24"/>
                <w:szCs w:val="24"/>
                <w:lang w:eastAsia="en-US"/>
              </w:rPr>
              <w:lastRenderedPageBreak/>
              <w:t xml:space="preserve">распределению между бюджетами 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0,3</w:t>
            </w:r>
          </w:p>
        </w:tc>
      </w:tr>
      <w:tr w:rsidR="00DF2F67" w:rsidTr="00DF2F67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1030225101</w:t>
            </w:r>
          </w:p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Доходы от уплаты акцизов на автомобильный бензин, подлежащие распределению между бюджетами 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68,1</w:t>
            </w:r>
          </w:p>
        </w:tc>
      </w:tr>
      <w:tr w:rsidR="00DF2F67" w:rsidTr="00DF2F67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1030226101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Доходы от уплаты акцизов на прямогонный бензин, подлежащие распределению между бюджетами 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-7,1</w:t>
            </w:r>
          </w:p>
        </w:tc>
      </w:tr>
      <w:tr w:rsidR="00DF2F67" w:rsidTr="00DF2F67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1060103010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0,1</w:t>
            </w:r>
          </w:p>
        </w:tc>
      </w:tr>
      <w:tr w:rsidR="00DF2F67" w:rsidTr="00DF2F67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1060603310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57,7</w:t>
            </w:r>
          </w:p>
        </w:tc>
      </w:tr>
      <w:tr w:rsidR="00DF2F67" w:rsidTr="00DF2F67">
        <w:trPr>
          <w:trHeight w:val="214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1060604310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поселений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8,3</w:t>
            </w:r>
          </w:p>
        </w:tc>
      </w:tr>
      <w:tr w:rsidR="00DF2F67" w:rsidTr="00DF2F67">
        <w:trPr>
          <w:trHeight w:val="42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Неналоговые доходы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</w:t>
            </w:r>
          </w:p>
        </w:tc>
      </w:tr>
      <w:tr w:rsidR="00DF2F67" w:rsidTr="00DF2F67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1130199510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27,2</w:t>
            </w:r>
          </w:p>
        </w:tc>
      </w:tr>
      <w:tr w:rsidR="00DF2F67" w:rsidTr="00DF2F67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4598,8</w:t>
            </w:r>
          </w:p>
        </w:tc>
      </w:tr>
      <w:tr w:rsidR="00DF2F67" w:rsidTr="00DF2F67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2021600110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Дотации бюджетам поселений на выравнивание бюджетной </w:t>
            </w:r>
            <w:r>
              <w:rPr>
                <w:b w:val="0"/>
                <w:sz w:val="24"/>
                <w:szCs w:val="24"/>
              </w:rPr>
              <w:lastRenderedPageBreak/>
              <w:t>обеспеченности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1345,1</w:t>
            </w:r>
          </w:p>
        </w:tc>
      </w:tr>
      <w:tr w:rsidR="00DF2F67" w:rsidTr="00DF2F67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2023511181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121,1</w:t>
            </w:r>
          </w:p>
        </w:tc>
      </w:tr>
      <w:tr w:rsidR="00DF2F67" w:rsidTr="00DF2F67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2023002410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0,1</w:t>
            </w:r>
          </w:p>
        </w:tc>
      </w:tr>
      <w:tr w:rsidR="00DF2F67" w:rsidTr="00DF2F67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2024001410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165,3</w:t>
            </w:r>
          </w:p>
        </w:tc>
      </w:tr>
      <w:tr w:rsidR="00DF2F67" w:rsidTr="00DF2F67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2024999910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2967,2</w:t>
            </w:r>
          </w:p>
        </w:tc>
      </w:tr>
      <w:tr w:rsidR="00DF2F67" w:rsidTr="00DF2F67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бюджета всего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4891,0</w:t>
            </w:r>
          </w:p>
        </w:tc>
      </w:tr>
    </w:tbl>
    <w:p w:rsidR="00DF2F67" w:rsidRDefault="00DF2F67" w:rsidP="00DF2F67">
      <w:pPr>
        <w:pStyle w:val="a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</w:t>
      </w: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  <w:r>
        <w:rPr>
          <w:b w:val="0"/>
        </w:rPr>
        <w:t xml:space="preserve">                                    </w:t>
      </w:r>
    </w:p>
    <w:p w:rsidR="00DF2F67" w:rsidRDefault="00DF2F67" w:rsidP="00DF2F67">
      <w:pPr>
        <w:pStyle w:val="a9"/>
        <w:jc w:val="right"/>
        <w:rPr>
          <w:sz w:val="24"/>
          <w:szCs w:val="24"/>
        </w:rPr>
      </w:pPr>
      <w:r>
        <w:rPr>
          <w:b w:val="0"/>
        </w:rPr>
        <w:t xml:space="preserve">                                                    </w:t>
      </w:r>
      <w:r>
        <w:rPr>
          <w:sz w:val="24"/>
          <w:szCs w:val="24"/>
        </w:rPr>
        <w:t>Приложение 3 к решению 39 сессии</w:t>
      </w:r>
    </w:p>
    <w:p w:rsidR="00DF2F67" w:rsidRDefault="00DF2F67" w:rsidP="00DF2F67">
      <w:pPr>
        <w:pStyle w:val="a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Совета депутатов Федоровского сельсовета </w:t>
      </w:r>
    </w:p>
    <w:p w:rsidR="00DF2F67" w:rsidRDefault="00DF2F67" w:rsidP="00DF2F67">
      <w:pPr>
        <w:pStyle w:val="a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Северного района  Новосибирской области </w:t>
      </w:r>
    </w:p>
    <w:p w:rsidR="00DF2F67" w:rsidRDefault="00DF2F67" w:rsidP="00DF2F67">
      <w:pPr>
        <w:pStyle w:val="a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шестого  созыва от  12.05.2023  №3</w:t>
      </w: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Кассовое исполнение местного бюджета по расходам за 2022 год по ведомственной структуре расходов</w:t>
      </w:r>
    </w:p>
    <w:p w:rsidR="00DF2F67" w:rsidRDefault="00DF2F67" w:rsidP="00DF2F67">
      <w:pPr>
        <w:pStyle w:val="a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(тыс</w:t>
      </w:r>
      <w:proofErr w:type="gramStart"/>
      <w:r>
        <w:rPr>
          <w:b w:val="0"/>
          <w:sz w:val="24"/>
          <w:szCs w:val="24"/>
        </w:rPr>
        <w:t>.р</w:t>
      </w:r>
      <w:proofErr w:type="gramEnd"/>
      <w:r>
        <w:rPr>
          <w:b w:val="0"/>
          <w:sz w:val="24"/>
          <w:szCs w:val="24"/>
        </w:rPr>
        <w:t>ублей)</w:t>
      </w: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tbl>
      <w:tblPr>
        <w:tblW w:w="14040" w:type="dxa"/>
        <w:tblInd w:w="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780"/>
        <w:gridCol w:w="720"/>
        <w:gridCol w:w="963"/>
        <w:gridCol w:w="833"/>
        <w:gridCol w:w="1264"/>
        <w:gridCol w:w="1080"/>
        <w:gridCol w:w="1080"/>
        <w:gridCol w:w="1080"/>
        <w:gridCol w:w="1080"/>
        <w:gridCol w:w="1080"/>
        <w:gridCol w:w="1080"/>
      </w:tblGrid>
      <w:tr w:rsidR="00DF2F67" w:rsidTr="00DF2F67">
        <w:trPr>
          <w:gridAfter w:val="4"/>
          <w:wAfter w:w="4320" w:type="dxa"/>
          <w:trHeight w:val="46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DF2F67" w:rsidTr="00DF2F67">
        <w:trPr>
          <w:gridAfter w:val="4"/>
          <w:wAfter w:w="4320" w:type="dxa"/>
          <w:trHeight w:val="46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Федоровского сельсовета Северного района Новосибирской области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67" w:rsidRDefault="00DF2F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67" w:rsidRDefault="00DF2F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67" w:rsidRDefault="00DF2F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67" w:rsidRDefault="00DF2F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5052,2</w:t>
            </w:r>
          </w:p>
        </w:tc>
      </w:tr>
      <w:tr w:rsidR="00DF2F67" w:rsidTr="00DF2F67">
        <w:trPr>
          <w:gridAfter w:val="4"/>
          <w:wAfter w:w="4320" w:type="dxa"/>
          <w:trHeight w:val="364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1811,4</w:t>
            </w:r>
          </w:p>
        </w:tc>
      </w:tr>
      <w:tr w:rsidR="00DF2F67" w:rsidTr="00DF2F67">
        <w:trPr>
          <w:gridAfter w:val="4"/>
          <w:wAfter w:w="4320" w:type="dxa"/>
          <w:trHeight w:val="27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855,5</w:t>
            </w:r>
          </w:p>
        </w:tc>
      </w:tr>
      <w:tr w:rsidR="00DF2F67" w:rsidTr="00DF2F67">
        <w:trPr>
          <w:gridAfter w:val="4"/>
          <w:wAfter w:w="4320" w:type="dxa"/>
          <w:trHeight w:val="41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990 00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855,5</w:t>
            </w:r>
          </w:p>
        </w:tc>
      </w:tr>
      <w:tr w:rsidR="00DF2F67" w:rsidTr="00DF2F67">
        <w:trPr>
          <w:gridAfter w:val="4"/>
          <w:wAfter w:w="4320" w:type="dxa"/>
          <w:trHeight w:val="59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990 03 11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2F67" w:rsidTr="00DF2F67">
        <w:trPr>
          <w:gridAfter w:val="4"/>
          <w:wAfter w:w="4320" w:type="dxa"/>
          <w:trHeight w:val="289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990 03 11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F67" w:rsidTr="00DF2F67">
        <w:trPr>
          <w:gridAfter w:val="4"/>
          <w:wAfter w:w="4320" w:type="dxa"/>
          <w:trHeight w:val="73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990 03 11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2F67" w:rsidTr="00DF2F67">
        <w:trPr>
          <w:gridAfter w:val="4"/>
          <w:wAfter w:w="4320" w:type="dxa"/>
          <w:trHeight w:val="4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990 03 11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38,4</w:t>
            </w:r>
          </w:p>
        </w:tc>
      </w:tr>
      <w:tr w:rsidR="00DF2F67" w:rsidTr="00DF2F67">
        <w:trPr>
          <w:gridAfter w:val="4"/>
          <w:wAfter w:w="4320" w:type="dxa"/>
          <w:trHeight w:val="4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муниципальных)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lastRenderedPageBreak/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990 03 11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11,6</w:t>
            </w:r>
          </w:p>
        </w:tc>
      </w:tr>
      <w:tr w:rsidR="00DF2F67" w:rsidTr="00DF2F67">
        <w:trPr>
          <w:gridAfter w:val="4"/>
          <w:wAfter w:w="4320" w:type="dxa"/>
          <w:trHeight w:val="4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990 70 51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805,5</w:t>
            </w:r>
          </w:p>
        </w:tc>
      </w:tr>
      <w:tr w:rsidR="00DF2F67" w:rsidTr="00DF2F67">
        <w:trPr>
          <w:gridAfter w:val="4"/>
          <w:wAfter w:w="4320" w:type="dxa"/>
          <w:trHeight w:val="4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990 70 51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805,5</w:t>
            </w:r>
          </w:p>
        </w:tc>
      </w:tr>
      <w:tr w:rsidR="00DF2F67" w:rsidTr="00DF2F67">
        <w:trPr>
          <w:gridAfter w:val="4"/>
          <w:wAfter w:w="4320" w:type="dxa"/>
          <w:trHeight w:val="4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990 70 51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805,5</w:t>
            </w:r>
          </w:p>
        </w:tc>
      </w:tr>
      <w:tr w:rsidR="00DF2F67" w:rsidTr="00DF2F67">
        <w:trPr>
          <w:gridAfter w:val="4"/>
          <w:wAfter w:w="4320" w:type="dxa"/>
          <w:trHeight w:val="4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990 70 51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619,8</w:t>
            </w:r>
          </w:p>
        </w:tc>
      </w:tr>
      <w:tr w:rsidR="00DF2F67" w:rsidTr="00DF2F67">
        <w:trPr>
          <w:gridAfter w:val="4"/>
          <w:wAfter w:w="4320" w:type="dxa"/>
          <w:trHeight w:val="221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</w:t>
            </w:r>
            <w:proofErr w:type="gramStart"/>
            <w:r>
              <w:rPr>
                <w:b w:val="0"/>
                <w:color w:val="000000"/>
                <w:sz w:val="24"/>
                <w:szCs w:val="24"/>
              </w:rPr>
              <w:t>х(</w:t>
            </w:r>
            <w:proofErr w:type="gramEnd"/>
            <w:r>
              <w:rPr>
                <w:b w:val="0"/>
                <w:color w:val="000000"/>
                <w:sz w:val="24"/>
                <w:szCs w:val="24"/>
              </w:rPr>
              <w:t>муниципальных) органов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990 70 51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185,7</w:t>
            </w:r>
          </w:p>
        </w:tc>
      </w:tr>
      <w:tr w:rsidR="00DF2F67" w:rsidTr="00DF2F67">
        <w:trPr>
          <w:gridAfter w:val="4"/>
          <w:wAfter w:w="4320" w:type="dxa"/>
          <w:trHeight w:val="221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885,9</w:t>
            </w:r>
          </w:p>
        </w:tc>
      </w:tr>
      <w:tr w:rsidR="00DF2F67" w:rsidTr="00DF2F67">
        <w:trPr>
          <w:gridAfter w:val="4"/>
          <w:wAfter w:w="4320" w:type="dxa"/>
          <w:trHeight w:val="269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990 00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885,9</w:t>
            </w:r>
          </w:p>
        </w:tc>
      </w:tr>
      <w:tr w:rsidR="00DF2F67" w:rsidTr="00DF2F67">
        <w:trPr>
          <w:gridAfter w:val="4"/>
          <w:wAfter w:w="4320" w:type="dxa"/>
          <w:trHeight w:val="269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990 03 12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486,9</w:t>
            </w:r>
          </w:p>
        </w:tc>
      </w:tr>
      <w:tr w:rsidR="00DF2F67" w:rsidTr="00DF2F67">
        <w:trPr>
          <w:trHeight w:val="442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990 03 12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241,2</w:t>
            </w:r>
          </w:p>
        </w:tc>
        <w:tc>
          <w:tcPr>
            <w:tcW w:w="1080" w:type="dxa"/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DF2F67" w:rsidTr="00DF2F67">
        <w:trPr>
          <w:trHeight w:val="442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990 03 12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241,2</w:t>
            </w:r>
          </w:p>
        </w:tc>
        <w:tc>
          <w:tcPr>
            <w:tcW w:w="1080" w:type="dxa"/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DF2F67" w:rsidTr="00DF2F67">
        <w:trPr>
          <w:trHeight w:val="442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990 03 12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186,2</w:t>
            </w:r>
          </w:p>
        </w:tc>
        <w:tc>
          <w:tcPr>
            <w:tcW w:w="1080" w:type="dxa"/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DF2F67" w:rsidTr="00DF2F67">
        <w:trPr>
          <w:trHeight w:val="442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</w:t>
            </w:r>
            <w:proofErr w:type="gramStart"/>
            <w:r>
              <w:rPr>
                <w:b w:val="0"/>
                <w:color w:val="000000"/>
                <w:sz w:val="24"/>
                <w:szCs w:val="24"/>
              </w:rPr>
              <w:t>х(</w:t>
            </w:r>
            <w:proofErr w:type="gramEnd"/>
            <w:r>
              <w:rPr>
                <w:b w:val="0"/>
                <w:color w:val="000000"/>
                <w:sz w:val="24"/>
                <w:szCs w:val="24"/>
              </w:rPr>
              <w:t>муниципальных) органов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990 03 12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55,0</w:t>
            </w:r>
          </w:p>
        </w:tc>
        <w:tc>
          <w:tcPr>
            <w:tcW w:w="1080" w:type="dxa"/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DF2F67" w:rsidTr="00DF2F67">
        <w:trPr>
          <w:gridAfter w:val="4"/>
          <w:wAfter w:w="4320" w:type="dxa"/>
          <w:trHeight w:val="442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990 03 12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218,9</w:t>
            </w:r>
          </w:p>
        </w:tc>
      </w:tr>
      <w:tr w:rsidR="00DF2F67" w:rsidTr="00DF2F67">
        <w:trPr>
          <w:gridAfter w:val="4"/>
          <w:wAfter w:w="4320" w:type="dxa"/>
          <w:trHeight w:val="442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990 03 12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218,9</w:t>
            </w:r>
          </w:p>
        </w:tc>
      </w:tr>
      <w:tr w:rsidR="00DF2F67" w:rsidTr="00DF2F67">
        <w:trPr>
          <w:gridAfter w:val="4"/>
          <w:wAfter w:w="4320" w:type="dxa"/>
          <w:trHeight w:val="442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990 03 12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8,6</w:t>
            </w:r>
          </w:p>
        </w:tc>
      </w:tr>
      <w:tr w:rsidR="00DF2F67" w:rsidTr="00DF2F67">
        <w:trPr>
          <w:gridAfter w:val="4"/>
          <w:wAfter w:w="4320" w:type="dxa"/>
          <w:trHeight w:val="135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990 03 12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3,6</w:t>
            </w:r>
          </w:p>
        </w:tc>
      </w:tr>
      <w:tr w:rsidR="00DF2F67" w:rsidTr="00DF2F67">
        <w:trPr>
          <w:gridAfter w:val="4"/>
          <w:wAfter w:w="4320" w:type="dxa"/>
          <w:trHeight w:val="26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990 03 12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206,7</w:t>
            </w:r>
          </w:p>
        </w:tc>
      </w:tr>
      <w:tr w:rsidR="00DF2F67" w:rsidTr="00DF2F67">
        <w:trPr>
          <w:gridAfter w:val="4"/>
          <w:wAfter w:w="4320" w:type="dxa"/>
          <w:trHeight w:val="26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990 03 12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26,8</w:t>
            </w:r>
          </w:p>
        </w:tc>
      </w:tr>
      <w:tr w:rsidR="00DF2F67" w:rsidTr="00DF2F67">
        <w:trPr>
          <w:gridAfter w:val="4"/>
          <w:wAfter w:w="4320" w:type="dxa"/>
          <w:trHeight w:val="26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990 03 12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26,8</w:t>
            </w:r>
          </w:p>
        </w:tc>
      </w:tr>
      <w:tr w:rsidR="00DF2F67" w:rsidTr="00DF2F67">
        <w:trPr>
          <w:gridAfter w:val="4"/>
          <w:wAfter w:w="4320" w:type="dxa"/>
          <w:trHeight w:val="26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Уплата налогов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990 03 12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1,3</w:t>
            </w:r>
          </w:p>
        </w:tc>
      </w:tr>
      <w:tr w:rsidR="00DF2F67" w:rsidTr="00DF2F67">
        <w:trPr>
          <w:gridAfter w:val="4"/>
          <w:wAfter w:w="4320" w:type="dxa"/>
          <w:trHeight w:val="26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990 03 12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20,5</w:t>
            </w:r>
          </w:p>
        </w:tc>
      </w:tr>
      <w:tr w:rsidR="00DF2F67" w:rsidTr="00DF2F67">
        <w:trPr>
          <w:gridAfter w:val="4"/>
          <w:wAfter w:w="4320" w:type="dxa"/>
          <w:trHeight w:val="26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990 03 12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5,0</w:t>
            </w:r>
          </w:p>
        </w:tc>
      </w:tr>
      <w:tr w:rsidR="00DF2F67" w:rsidTr="00DF2F67">
        <w:trPr>
          <w:gridAfter w:val="4"/>
          <w:wAfter w:w="4320" w:type="dxa"/>
          <w:trHeight w:val="26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по решению вопросов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сфере административных правонарушений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990 70 19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F2F67" w:rsidTr="00DF2F67">
        <w:trPr>
          <w:gridAfter w:val="4"/>
          <w:wAfter w:w="4320" w:type="dxa"/>
          <w:trHeight w:val="26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990 70 19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F2F67" w:rsidTr="00DF2F67">
        <w:trPr>
          <w:gridAfter w:val="4"/>
          <w:wAfter w:w="4320" w:type="dxa"/>
          <w:trHeight w:val="26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990 70 19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F2F67" w:rsidTr="00DF2F67">
        <w:trPr>
          <w:gridAfter w:val="4"/>
          <w:wAfter w:w="4320" w:type="dxa"/>
          <w:trHeight w:val="26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990 70 19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F2F67" w:rsidTr="00DF2F67">
        <w:trPr>
          <w:gridAfter w:val="4"/>
          <w:wAfter w:w="4320" w:type="dxa"/>
          <w:trHeight w:val="26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  <w:proofErr w:type="gram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990 70 51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398,9</w:t>
            </w:r>
          </w:p>
        </w:tc>
      </w:tr>
      <w:tr w:rsidR="00DF2F67" w:rsidTr="00DF2F67">
        <w:trPr>
          <w:gridAfter w:val="4"/>
          <w:wAfter w:w="4320" w:type="dxa"/>
          <w:trHeight w:val="26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990 70 51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398,9</w:t>
            </w:r>
          </w:p>
        </w:tc>
      </w:tr>
      <w:tr w:rsidR="00DF2F67" w:rsidTr="00DF2F67">
        <w:trPr>
          <w:gridAfter w:val="4"/>
          <w:wAfter w:w="4320" w:type="dxa"/>
          <w:trHeight w:val="26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990 70 51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398,9</w:t>
            </w:r>
          </w:p>
        </w:tc>
      </w:tr>
      <w:tr w:rsidR="00DF2F67" w:rsidTr="00DF2F67">
        <w:trPr>
          <w:gridAfter w:val="4"/>
          <w:wAfter w:w="4320" w:type="dxa"/>
          <w:trHeight w:val="26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990 70 51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306,3</w:t>
            </w:r>
          </w:p>
        </w:tc>
      </w:tr>
      <w:tr w:rsidR="00DF2F67" w:rsidTr="00DF2F67">
        <w:trPr>
          <w:gridAfter w:val="4"/>
          <w:wAfter w:w="4320" w:type="dxa"/>
          <w:trHeight w:val="27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</w:t>
            </w:r>
            <w:proofErr w:type="gramStart"/>
            <w:r>
              <w:rPr>
                <w:b w:val="0"/>
                <w:color w:val="000000"/>
                <w:sz w:val="24"/>
                <w:szCs w:val="24"/>
              </w:rPr>
              <w:t>х(</w:t>
            </w:r>
            <w:proofErr w:type="gramEnd"/>
            <w:r>
              <w:rPr>
                <w:b w:val="0"/>
                <w:color w:val="000000"/>
                <w:sz w:val="24"/>
                <w:szCs w:val="24"/>
              </w:rPr>
              <w:t>муниципальных) органов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990 70 51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92,6</w:t>
            </w:r>
          </w:p>
        </w:tc>
      </w:tr>
      <w:tr w:rsidR="00DF2F67" w:rsidTr="00DF2F67">
        <w:trPr>
          <w:gridAfter w:val="4"/>
          <w:wAfter w:w="4320" w:type="dxa"/>
          <w:trHeight w:val="27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DF2F67" w:rsidTr="00DF2F67">
        <w:trPr>
          <w:gridAfter w:val="4"/>
          <w:wAfter w:w="4320" w:type="dxa"/>
          <w:trHeight w:val="27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990 00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F2F67" w:rsidTr="00DF2F67">
        <w:trPr>
          <w:gridAfter w:val="4"/>
          <w:wAfter w:w="4320" w:type="dxa"/>
          <w:trHeight w:val="27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proofErr w:type="gramStart"/>
            <w:r>
              <w:rPr>
                <w:b w:val="0"/>
                <w:color w:val="000000"/>
                <w:sz w:val="24"/>
                <w:szCs w:val="24"/>
              </w:rPr>
              <w:t>Средства</w:t>
            </w:r>
            <w:proofErr w:type="gramEnd"/>
            <w:r>
              <w:rPr>
                <w:b w:val="0"/>
                <w:color w:val="000000"/>
                <w:sz w:val="24"/>
                <w:szCs w:val="24"/>
              </w:rPr>
              <w:t xml:space="preserve"> передаваемые на осуществление части переданных полномочий поселения на осуществление внешнего муниципального контроля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990 84 01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F2F67" w:rsidTr="00DF2F67">
        <w:trPr>
          <w:gridAfter w:val="4"/>
          <w:wAfter w:w="4320" w:type="dxa"/>
          <w:trHeight w:val="27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990 84 01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F2F67" w:rsidTr="00DF2F67">
        <w:trPr>
          <w:gridAfter w:val="4"/>
          <w:wAfter w:w="4320" w:type="dxa"/>
          <w:trHeight w:val="27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990 84 01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F2F67" w:rsidTr="00DF2F67">
        <w:trPr>
          <w:gridAfter w:val="4"/>
          <w:wAfter w:w="4320" w:type="dxa"/>
          <w:trHeight w:val="27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DF2F67" w:rsidTr="00DF2F67">
        <w:trPr>
          <w:gridAfter w:val="4"/>
          <w:wAfter w:w="4320" w:type="dxa"/>
          <w:trHeight w:val="27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990 00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0,00</w:t>
            </w:r>
          </w:p>
        </w:tc>
      </w:tr>
      <w:tr w:rsidR="00DF2F67" w:rsidTr="00DF2F67">
        <w:trPr>
          <w:gridAfter w:val="4"/>
          <w:wAfter w:w="4320" w:type="dxa"/>
          <w:trHeight w:val="27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990 20 55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0,00</w:t>
            </w:r>
          </w:p>
        </w:tc>
      </w:tr>
      <w:tr w:rsidR="00DF2F67" w:rsidTr="00DF2F67">
        <w:trPr>
          <w:gridAfter w:val="4"/>
          <w:wAfter w:w="4320" w:type="dxa"/>
          <w:trHeight w:val="27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990 20 55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0,00</w:t>
            </w:r>
          </w:p>
        </w:tc>
      </w:tr>
      <w:tr w:rsidR="00DF2F67" w:rsidTr="00DF2F67">
        <w:trPr>
          <w:gridAfter w:val="4"/>
          <w:wAfter w:w="4320" w:type="dxa"/>
          <w:trHeight w:val="27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990 20 55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0,00</w:t>
            </w:r>
          </w:p>
        </w:tc>
      </w:tr>
      <w:tr w:rsidR="00DF2F67" w:rsidTr="00DF2F67">
        <w:trPr>
          <w:gridAfter w:val="4"/>
          <w:wAfter w:w="4320" w:type="dxa"/>
          <w:trHeight w:val="27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DF2F67" w:rsidTr="00DF2F67">
        <w:trPr>
          <w:gridAfter w:val="4"/>
          <w:wAfter w:w="4320" w:type="dxa"/>
          <w:trHeight w:val="27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990 00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40,0</w:t>
            </w:r>
          </w:p>
        </w:tc>
      </w:tr>
      <w:tr w:rsidR="00DF2F67" w:rsidTr="00DF2F67">
        <w:trPr>
          <w:gridAfter w:val="4"/>
          <w:wAfter w:w="4320" w:type="dxa"/>
          <w:trHeight w:val="27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990 90 02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40,0</w:t>
            </w:r>
          </w:p>
        </w:tc>
      </w:tr>
      <w:tr w:rsidR="00DF2F67" w:rsidTr="00DF2F67">
        <w:trPr>
          <w:gridAfter w:val="4"/>
          <w:wAfter w:w="4320" w:type="dxa"/>
          <w:trHeight w:val="27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990 90 02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40,0</w:t>
            </w:r>
          </w:p>
        </w:tc>
      </w:tr>
      <w:tr w:rsidR="00DF2F67" w:rsidTr="00DF2F67">
        <w:trPr>
          <w:gridAfter w:val="4"/>
          <w:wAfter w:w="4320" w:type="dxa"/>
          <w:trHeight w:val="135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990 90 02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40,0</w:t>
            </w:r>
          </w:p>
        </w:tc>
      </w:tr>
      <w:tr w:rsidR="00DF2F67" w:rsidTr="00DF2F67">
        <w:trPr>
          <w:gridAfter w:val="4"/>
          <w:wAfter w:w="4320" w:type="dxa"/>
          <w:trHeight w:val="27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990 90 02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40,0</w:t>
            </w:r>
          </w:p>
        </w:tc>
      </w:tr>
      <w:tr w:rsidR="00DF2F67" w:rsidTr="00DF2F67">
        <w:trPr>
          <w:gridAfter w:val="4"/>
          <w:wAfter w:w="4320" w:type="dxa"/>
          <w:trHeight w:val="27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121,1</w:t>
            </w:r>
          </w:p>
        </w:tc>
      </w:tr>
      <w:tr w:rsidR="00DF2F67" w:rsidTr="00DF2F67">
        <w:trPr>
          <w:gridAfter w:val="4"/>
          <w:wAfter w:w="4320" w:type="dxa"/>
          <w:trHeight w:val="23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121,1</w:t>
            </w:r>
          </w:p>
        </w:tc>
      </w:tr>
      <w:tr w:rsidR="00DF2F67" w:rsidTr="00DF2F67">
        <w:trPr>
          <w:gridAfter w:val="4"/>
          <w:wAfter w:w="4320" w:type="dxa"/>
          <w:trHeight w:val="344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990 00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121,1</w:t>
            </w:r>
          </w:p>
        </w:tc>
      </w:tr>
      <w:tr w:rsidR="00DF2F67" w:rsidTr="00DF2F67">
        <w:trPr>
          <w:gridAfter w:val="4"/>
          <w:wAfter w:w="4320" w:type="dxa"/>
          <w:trHeight w:val="344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990 51 18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121,1</w:t>
            </w:r>
          </w:p>
        </w:tc>
      </w:tr>
      <w:tr w:rsidR="00DF2F67" w:rsidTr="00DF2F67">
        <w:trPr>
          <w:gridAfter w:val="4"/>
          <w:wAfter w:w="4320" w:type="dxa"/>
          <w:trHeight w:val="299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990 51 18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120,2</w:t>
            </w:r>
          </w:p>
        </w:tc>
      </w:tr>
      <w:tr w:rsidR="00DF2F67" w:rsidTr="00DF2F67">
        <w:trPr>
          <w:gridAfter w:val="4"/>
          <w:wAfter w:w="4320" w:type="dxa"/>
          <w:trHeight w:val="299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990 51 18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120,2</w:t>
            </w:r>
          </w:p>
        </w:tc>
      </w:tr>
      <w:tr w:rsidR="00DF2F67" w:rsidTr="00DF2F67">
        <w:trPr>
          <w:gridAfter w:val="4"/>
          <w:wAfter w:w="4320" w:type="dxa"/>
          <w:trHeight w:val="23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Фонд оплаты труда государственны</w:t>
            </w:r>
            <w:proofErr w:type="gramStart"/>
            <w:r>
              <w:rPr>
                <w:b w:val="0"/>
                <w:color w:val="000000"/>
                <w:sz w:val="24"/>
                <w:szCs w:val="24"/>
              </w:rPr>
              <w:t>х(</w:t>
            </w:r>
            <w:proofErr w:type="gramEnd"/>
            <w:r>
              <w:rPr>
                <w:b w:val="0"/>
                <w:color w:val="000000"/>
                <w:sz w:val="24"/>
                <w:szCs w:val="24"/>
              </w:rPr>
              <w:t>муниципальных)</w:t>
            </w:r>
          </w:p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органов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990 51 18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92,3</w:t>
            </w:r>
          </w:p>
        </w:tc>
      </w:tr>
      <w:tr w:rsidR="00DF2F67" w:rsidTr="00DF2F67">
        <w:trPr>
          <w:gridAfter w:val="4"/>
          <w:wAfter w:w="4320" w:type="dxa"/>
          <w:trHeight w:val="23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990 51 18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27,9</w:t>
            </w:r>
          </w:p>
        </w:tc>
      </w:tr>
      <w:tr w:rsidR="00DF2F67" w:rsidTr="00DF2F67">
        <w:trPr>
          <w:gridAfter w:val="4"/>
          <w:wAfter w:w="4320" w:type="dxa"/>
          <w:trHeight w:val="23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990 51 18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</w:t>
            </w:r>
          </w:p>
        </w:tc>
      </w:tr>
      <w:tr w:rsidR="00DF2F67" w:rsidTr="00DF2F67">
        <w:trPr>
          <w:gridAfter w:val="4"/>
          <w:wAfter w:w="4320" w:type="dxa"/>
          <w:trHeight w:val="23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990 51 18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</w:t>
            </w:r>
          </w:p>
        </w:tc>
      </w:tr>
      <w:tr w:rsidR="00DF2F67" w:rsidTr="00DF2F67">
        <w:trPr>
          <w:gridAfter w:val="4"/>
          <w:wAfter w:w="4320" w:type="dxa"/>
          <w:trHeight w:val="116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990 51 18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</w:t>
            </w:r>
          </w:p>
        </w:tc>
      </w:tr>
      <w:tr w:rsidR="00DF2F67" w:rsidTr="00DF2F67">
        <w:trPr>
          <w:gridAfter w:val="4"/>
          <w:wAfter w:w="4320" w:type="dxa"/>
          <w:trHeight w:val="19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</w:tc>
      </w:tr>
      <w:tr w:rsidR="00DF2F67" w:rsidTr="00DF2F67">
        <w:trPr>
          <w:gridAfter w:val="4"/>
          <w:wAfter w:w="4320" w:type="dxa"/>
          <w:trHeight w:val="23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</w:t>
            </w:r>
            <w:r>
              <w:rPr>
                <w:b w:val="0"/>
                <w:color w:val="000000"/>
                <w:sz w:val="24"/>
                <w:szCs w:val="24"/>
              </w:rPr>
              <w:lastRenderedPageBreak/>
              <w:t>характера, пожарная безопасность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lastRenderedPageBreak/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57,3</w:t>
            </w:r>
          </w:p>
        </w:tc>
      </w:tr>
      <w:tr w:rsidR="00DF2F67" w:rsidTr="00DF2F67">
        <w:trPr>
          <w:gridAfter w:val="4"/>
          <w:wAfter w:w="4320" w:type="dxa"/>
          <w:trHeight w:val="23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lastRenderedPageBreak/>
              <w:t>Непрограммные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990 00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57,3</w:t>
            </w:r>
          </w:p>
        </w:tc>
      </w:tr>
      <w:tr w:rsidR="00DF2F67" w:rsidTr="00DF2F67">
        <w:trPr>
          <w:gridAfter w:val="4"/>
          <w:wAfter w:w="4320" w:type="dxa"/>
          <w:trHeight w:val="23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990 18 01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</w:tr>
      <w:tr w:rsidR="00DF2F67" w:rsidTr="00DF2F67">
        <w:trPr>
          <w:gridAfter w:val="4"/>
          <w:wAfter w:w="4320" w:type="dxa"/>
          <w:trHeight w:val="23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990 18 01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</w:tr>
      <w:tr w:rsidR="00DF2F67" w:rsidTr="00DF2F67">
        <w:trPr>
          <w:gridAfter w:val="4"/>
          <w:wAfter w:w="4320" w:type="dxa"/>
          <w:trHeight w:val="23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990 18 01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</w:tr>
      <w:tr w:rsidR="00DF2F67" w:rsidTr="00DF2F67">
        <w:trPr>
          <w:gridAfter w:val="4"/>
          <w:wAfter w:w="4320" w:type="dxa"/>
          <w:trHeight w:val="23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990 18 01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</w:tr>
      <w:tr w:rsidR="00DF2F67" w:rsidTr="00DF2F67">
        <w:trPr>
          <w:gridAfter w:val="4"/>
          <w:wAfter w:w="4320" w:type="dxa"/>
          <w:trHeight w:val="23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990 18 03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57,3</w:t>
            </w:r>
          </w:p>
        </w:tc>
      </w:tr>
      <w:tr w:rsidR="00DF2F67" w:rsidTr="00DF2F67">
        <w:trPr>
          <w:gridAfter w:val="4"/>
          <w:wAfter w:w="4320" w:type="dxa"/>
          <w:trHeight w:val="23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990 18 03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57,3</w:t>
            </w:r>
          </w:p>
        </w:tc>
      </w:tr>
      <w:tr w:rsidR="00DF2F67" w:rsidTr="00DF2F67">
        <w:trPr>
          <w:gridAfter w:val="4"/>
          <w:wAfter w:w="4320" w:type="dxa"/>
          <w:trHeight w:val="23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990 18 03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57,3</w:t>
            </w:r>
          </w:p>
        </w:tc>
      </w:tr>
      <w:tr w:rsidR="00DF2F67" w:rsidTr="00DF2F67">
        <w:trPr>
          <w:gridAfter w:val="4"/>
          <w:wAfter w:w="4320" w:type="dxa"/>
          <w:trHeight w:val="23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990 18 03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57,3</w:t>
            </w:r>
          </w:p>
        </w:tc>
      </w:tr>
      <w:tr w:rsidR="00DF2F67" w:rsidTr="00DF2F67">
        <w:trPr>
          <w:gridAfter w:val="4"/>
          <w:wAfter w:w="4320" w:type="dxa"/>
          <w:trHeight w:val="23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125,7</w:t>
            </w:r>
          </w:p>
        </w:tc>
      </w:tr>
      <w:tr w:rsidR="00DF2F67" w:rsidTr="00DF2F67">
        <w:trPr>
          <w:gridAfter w:val="4"/>
          <w:wAfter w:w="4320" w:type="dxa"/>
          <w:trHeight w:val="23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125,7</w:t>
            </w:r>
          </w:p>
        </w:tc>
      </w:tr>
      <w:tr w:rsidR="00DF2F67" w:rsidTr="00DF2F67">
        <w:trPr>
          <w:gridAfter w:val="4"/>
          <w:wAfter w:w="4320" w:type="dxa"/>
          <w:trHeight w:val="23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990 00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125,7</w:t>
            </w:r>
          </w:p>
        </w:tc>
      </w:tr>
      <w:tr w:rsidR="00DF2F67" w:rsidTr="00DF2F67">
        <w:trPr>
          <w:gridAfter w:val="4"/>
          <w:wAfter w:w="4320" w:type="dxa"/>
          <w:trHeight w:val="23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990 80 76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125,7</w:t>
            </w:r>
          </w:p>
        </w:tc>
      </w:tr>
      <w:tr w:rsidR="00DF2F67" w:rsidTr="00DF2F67">
        <w:trPr>
          <w:gridAfter w:val="4"/>
          <w:wAfter w:w="4320" w:type="dxa"/>
          <w:trHeight w:val="23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b w:val="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990 80 76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125,7</w:t>
            </w:r>
          </w:p>
        </w:tc>
      </w:tr>
      <w:tr w:rsidR="00DF2F67" w:rsidTr="00DF2F67">
        <w:trPr>
          <w:gridAfter w:val="4"/>
          <w:wAfter w:w="4320" w:type="dxa"/>
          <w:trHeight w:val="221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990 80 76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125,7</w:t>
            </w:r>
          </w:p>
        </w:tc>
      </w:tr>
      <w:tr w:rsidR="00DF2F67" w:rsidTr="00DF2F67">
        <w:trPr>
          <w:gridAfter w:val="4"/>
          <w:wAfter w:w="4320" w:type="dxa"/>
          <w:trHeight w:val="44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990 80 76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125,7</w:t>
            </w:r>
          </w:p>
        </w:tc>
      </w:tr>
      <w:tr w:rsidR="00DF2F67" w:rsidTr="00DF2F67">
        <w:trPr>
          <w:gridAfter w:val="4"/>
          <w:wAfter w:w="4320" w:type="dxa"/>
          <w:trHeight w:val="44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</w:t>
            </w:r>
          </w:p>
        </w:tc>
      </w:tr>
      <w:tr w:rsidR="00DF2F67" w:rsidTr="00DF2F67">
        <w:trPr>
          <w:gridAfter w:val="4"/>
          <w:wAfter w:w="4320" w:type="dxa"/>
          <w:trHeight w:val="44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 развитии субъектов малого и среднего предпринимательства 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810 80 00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</w:t>
            </w:r>
          </w:p>
        </w:tc>
      </w:tr>
      <w:tr w:rsidR="00DF2F67" w:rsidTr="00DF2F67">
        <w:trPr>
          <w:gridAfter w:val="4"/>
          <w:wAfter w:w="4320" w:type="dxa"/>
          <w:trHeight w:val="44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"Развитие субъектов малого и среднего предпринимательства, а так же физических лиц, не являющихся индивидуальными предпринимателями, применяющих специальный налоговый режим «Налог на профессиональный доход» на территории Федоровского сельсовета на 2021-2025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810 80 01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</w:t>
            </w:r>
          </w:p>
        </w:tc>
      </w:tr>
      <w:tr w:rsidR="00DF2F67" w:rsidTr="00DF2F67">
        <w:trPr>
          <w:gridAfter w:val="4"/>
          <w:wAfter w:w="4320" w:type="dxa"/>
          <w:trHeight w:val="44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810 80 01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</w:t>
            </w:r>
          </w:p>
        </w:tc>
      </w:tr>
      <w:tr w:rsidR="00DF2F67" w:rsidTr="00DF2F67">
        <w:trPr>
          <w:gridAfter w:val="4"/>
          <w:wAfter w:w="4320" w:type="dxa"/>
          <w:trHeight w:val="44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810 80 01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</w:t>
            </w:r>
          </w:p>
        </w:tc>
      </w:tr>
      <w:tr w:rsidR="00DF2F67" w:rsidTr="00DF2F67">
        <w:trPr>
          <w:gridAfter w:val="4"/>
          <w:wAfter w:w="4320" w:type="dxa"/>
          <w:trHeight w:val="44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810 80 01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</w:t>
            </w:r>
          </w:p>
        </w:tc>
      </w:tr>
      <w:tr w:rsidR="00DF2F67" w:rsidTr="00DF2F67">
        <w:trPr>
          <w:gridAfter w:val="4"/>
          <w:wAfter w:w="4320" w:type="dxa"/>
          <w:trHeight w:val="44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2936,7</w:t>
            </w:r>
          </w:p>
        </w:tc>
      </w:tr>
      <w:tr w:rsidR="00DF2F67" w:rsidTr="00DF2F67">
        <w:trPr>
          <w:gridAfter w:val="4"/>
          <w:wAfter w:w="4320" w:type="dxa"/>
          <w:trHeight w:val="179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154,6</w:t>
            </w:r>
          </w:p>
        </w:tc>
      </w:tr>
      <w:tr w:rsidR="00DF2F67" w:rsidTr="00DF2F67">
        <w:trPr>
          <w:gridAfter w:val="4"/>
          <w:wAfter w:w="4320" w:type="dxa"/>
          <w:trHeight w:val="44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990 00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154,6</w:t>
            </w:r>
          </w:p>
        </w:tc>
      </w:tr>
      <w:tr w:rsidR="00DF2F67" w:rsidTr="00DF2F67">
        <w:trPr>
          <w:gridAfter w:val="4"/>
          <w:wAfter w:w="4320" w:type="dxa"/>
          <w:trHeight w:val="46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990 03 00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154,6</w:t>
            </w:r>
          </w:p>
        </w:tc>
      </w:tr>
      <w:tr w:rsidR="00DF2F67" w:rsidTr="00DF2F67">
        <w:trPr>
          <w:gridAfter w:val="4"/>
          <w:wAfter w:w="4320" w:type="dxa"/>
          <w:trHeight w:val="39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990 03 51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45,3</w:t>
            </w:r>
          </w:p>
        </w:tc>
      </w:tr>
      <w:tr w:rsidR="00DF2F67" w:rsidTr="00DF2F67">
        <w:trPr>
          <w:gridAfter w:val="4"/>
          <w:wAfter w:w="4320" w:type="dxa"/>
          <w:trHeight w:val="31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990 03 51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45,3</w:t>
            </w:r>
          </w:p>
        </w:tc>
      </w:tr>
      <w:tr w:rsidR="00DF2F67" w:rsidTr="00DF2F67">
        <w:trPr>
          <w:gridAfter w:val="4"/>
          <w:wAfter w:w="4320" w:type="dxa"/>
          <w:trHeight w:val="28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 990 03 51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45,3</w:t>
            </w:r>
          </w:p>
        </w:tc>
      </w:tr>
      <w:tr w:rsidR="00DF2F67" w:rsidTr="00DF2F67">
        <w:trPr>
          <w:gridAfter w:val="4"/>
          <w:wAfter w:w="4320" w:type="dxa"/>
          <w:trHeight w:val="28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 990 03 51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1,3</w:t>
            </w:r>
          </w:p>
        </w:tc>
      </w:tr>
      <w:tr w:rsidR="00DF2F67" w:rsidTr="00DF2F67">
        <w:trPr>
          <w:gridAfter w:val="4"/>
          <w:wAfter w:w="4320" w:type="dxa"/>
          <w:trHeight w:val="28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Уплата налогов, сборов и иных платежей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 990 03 51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1,3</w:t>
            </w:r>
          </w:p>
        </w:tc>
      </w:tr>
      <w:tr w:rsidR="00DF2F67" w:rsidTr="00DF2F67">
        <w:trPr>
          <w:gridAfter w:val="4"/>
          <w:wAfter w:w="4320" w:type="dxa"/>
          <w:trHeight w:val="28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990 03 51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1,3</w:t>
            </w:r>
          </w:p>
        </w:tc>
      </w:tr>
      <w:tr w:rsidR="00DF2F67" w:rsidTr="00DF2F67">
        <w:trPr>
          <w:gridAfter w:val="4"/>
          <w:wAfter w:w="4320" w:type="dxa"/>
          <w:trHeight w:val="28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 границах поселений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тепло-и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водоснабжения  населения, водоотведения, снабжения населения топливом за счет средств Северного района Новосибирской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990 03 54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DF2F67" w:rsidTr="00DF2F67">
        <w:trPr>
          <w:gridAfter w:val="4"/>
          <w:wAfter w:w="4320" w:type="dxa"/>
          <w:trHeight w:val="28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990 03 54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DF2F67" w:rsidTr="00DF2F67">
        <w:trPr>
          <w:gridAfter w:val="4"/>
          <w:wAfter w:w="4320" w:type="dxa"/>
          <w:trHeight w:val="28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990 03 54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DF2F67" w:rsidTr="00DF2F67">
        <w:trPr>
          <w:gridAfter w:val="4"/>
          <w:wAfter w:w="4320" w:type="dxa"/>
          <w:trHeight w:val="28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990 03 54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DF2F67" w:rsidTr="00DF2F67">
        <w:trPr>
          <w:gridAfter w:val="4"/>
          <w:wAfter w:w="4320" w:type="dxa"/>
          <w:trHeight w:val="28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990 03 54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DF2F67" w:rsidTr="00DF2F67">
        <w:trPr>
          <w:gridAfter w:val="4"/>
          <w:wAfter w:w="4320" w:type="dxa"/>
          <w:trHeight w:val="20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</w:tc>
      </w:tr>
      <w:tr w:rsidR="00DF2F67" w:rsidTr="00DF2F67">
        <w:trPr>
          <w:gridAfter w:val="4"/>
          <w:wAfter w:w="4320" w:type="dxa"/>
          <w:trHeight w:val="20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990 00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66,6</w:t>
            </w:r>
          </w:p>
        </w:tc>
      </w:tr>
      <w:tr w:rsidR="00DF2F67" w:rsidTr="00DF2F67">
        <w:trPr>
          <w:gridAfter w:val="4"/>
          <w:wAfter w:w="4320" w:type="dxa"/>
          <w:trHeight w:val="20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05 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990 06 01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45,9</w:t>
            </w:r>
          </w:p>
        </w:tc>
      </w:tr>
      <w:tr w:rsidR="00DF2F67" w:rsidTr="00DF2F67">
        <w:trPr>
          <w:gridAfter w:val="4"/>
          <w:wAfter w:w="4320" w:type="dxa"/>
          <w:trHeight w:val="20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990 06 01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45,9</w:t>
            </w:r>
          </w:p>
        </w:tc>
      </w:tr>
      <w:tr w:rsidR="00DF2F67" w:rsidTr="00DF2F67">
        <w:trPr>
          <w:gridAfter w:val="4"/>
          <w:wAfter w:w="4320" w:type="dxa"/>
          <w:trHeight w:val="20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990 06 01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45,9</w:t>
            </w:r>
          </w:p>
        </w:tc>
      </w:tr>
      <w:tr w:rsidR="00DF2F67" w:rsidTr="00DF2F67">
        <w:trPr>
          <w:gridAfter w:val="4"/>
          <w:wAfter w:w="4320" w:type="dxa"/>
          <w:trHeight w:val="20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990 06 01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16,0</w:t>
            </w:r>
          </w:p>
        </w:tc>
      </w:tr>
      <w:tr w:rsidR="00DF2F67" w:rsidTr="00DF2F67">
        <w:trPr>
          <w:gridAfter w:val="4"/>
          <w:wAfter w:w="4320" w:type="dxa"/>
          <w:trHeight w:val="20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990 06 01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29,9</w:t>
            </w:r>
          </w:p>
        </w:tc>
      </w:tr>
      <w:tr w:rsidR="00DF2F67" w:rsidTr="00DF2F67">
        <w:trPr>
          <w:gridAfter w:val="4"/>
          <w:wAfter w:w="4320" w:type="dxa"/>
          <w:trHeight w:val="20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990 06 04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DF2F67" w:rsidTr="00DF2F67">
        <w:trPr>
          <w:gridAfter w:val="4"/>
          <w:wAfter w:w="4320" w:type="dxa"/>
          <w:trHeight w:val="20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990 06 04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DF2F67" w:rsidTr="00DF2F67">
        <w:trPr>
          <w:gridAfter w:val="4"/>
          <w:wAfter w:w="4320" w:type="dxa"/>
          <w:trHeight w:val="20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990 06 04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DF2F67" w:rsidTr="00DF2F67">
        <w:trPr>
          <w:gridAfter w:val="4"/>
          <w:wAfter w:w="4320" w:type="dxa"/>
          <w:trHeight w:val="20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Прочая закупка товаров, работ и услуг </w:t>
            </w:r>
          </w:p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990 06 04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6,1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990 06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06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14,6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990 06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06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14,6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Иные закупки товаров, работ и услуг государственных (муниципальных) нужд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990 06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06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14,6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990 06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06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14,6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05 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2715,5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990 00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00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2715,5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Обеспечение деятельности учреждений жилищно-коммунального хозяйства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990 05 18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952,7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b w:val="0"/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lastRenderedPageBreak/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990 05 18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100 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990 05 18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110 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Фонд оплаты труда учреждений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990 05 18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990 05 18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990 05 18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945,7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990 05 18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945,7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990 05 18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81,0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990 05 18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575,2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990 05 18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289,5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990 05 18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7,0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Уплата налогов, сборов и иных  платежей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990 05 18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7,0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990 05 18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6,5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990 05 18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990 05 18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</w:t>
            </w:r>
            <w:proofErr w:type="gramStart"/>
            <w:r>
              <w:rPr>
                <w:b w:val="0"/>
                <w:color w:val="000000"/>
                <w:sz w:val="24"/>
                <w:szCs w:val="24"/>
              </w:rPr>
              <w:t>."</w:t>
            </w:r>
            <w:proofErr w:type="gram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990 70 51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1762,8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b w:val="0"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lastRenderedPageBreak/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990 70 51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100 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1581,5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990 70 51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110 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1581,5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Фонд оплаты труда учреждений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990 70 51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1214,0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990 70 51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367,5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990 70 51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181,3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990 70 51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181,3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990 70 51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181,3</w:t>
            </w:r>
          </w:p>
        </w:tc>
      </w:tr>
      <w:tr w:rsidR="00DF2F67" w:rsidTr="00DF2F67">
        <w:trPr>
          <w:gridAfter w:val="4"/>
          <w:wAfter w:w="4320" w:type="dxa"/>
          <w:trHeight w:val="624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F2F67" w:rsidTr="00DF2F67">
        <w:trPr>
          <w:gridAfter w:val="4"/>
          <w:wAfter w:w="4320" w:type="dxa"/>
          <w:trHeight w:val="624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990 00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990 05 12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990 05 12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990 05 12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 990 05 12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2F67" w:rsidTr="00DF2F67">
        <w:trPr>
          <w:gridAfter w:val="4"/>
          <w:wAfter w:w="4320" w:type="dxa"/>
          <w:trHeight w:val="27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5052,2</w:t>
            </w:r>
          </w:p>
        </w:tc>
      </w:tr>
    </w:tbl>
    <w:p w:rsidR="00DF2F67" w:rsidRDefault="00DF2F67" w:rsidP="00DF2F67">
      <w:pPr>
        <w:pStyle w:val="a9"/>
        <w:rPr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</w:p>
    <w:p w:rsidR="00DF2F67" w:rsidRDefault="00DF2F67" w:rsidP="00DF2F67">
      <w:pPr>
        <w:pStyle w:val="a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</w:t>
      </w: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Приложение 4 к решению 39 сессии</w:t>
      </w:r>
    </w:p>
    <w:p w:rsidR="00DF2F67" w:rsidRDefault="00DF2F67" w:rsidP="00DF2F67">
      <w:pPr>
        <w:pStyle w:val="a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Совета депутатов Федоровского сельсовета </w:t>
      </w:r>
    </w:p>
    <w:p w:rsidR="00DF2F67" w:rsidRDefault="00DF2F67" w:rsidP="00DF2F67">
      <w:pPr>
        <w:pStyle w:val="a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Северного района  Новосибирской области </w:t>
      </w:r>
    </w:p>
    <w:p w:rsidR="00DF2F67" w:rsidRDefault="00DF2F67" w:rsidP="00DF2F67">
      <w:pPr>
        <w:pStyle w:val="a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шестого  созыва от 12.05.2023  №3</w:t>
      </w:r>
    </w:p>
    <w:p w:rsidR="00DF2F67" w:rsidRDefault="00DF2F67" w:rsidP="00DF2F67">
      <w:pPr>
        <w:pStyle w:val="a9"/>
        <w:jc w:val="right"/>
        <w:rPr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Кассовое исполнение местного бюджета за 2022 год по разделам и подразделам классификации расходов бюджета</w:t>
      </w:r>
    </w:p>
    <w:p w:rsidR="00DF2F67" w:rsidRDefault="00DF2F67" w:rsidP="00DF2F67">
      <w:pPr>
        <w:pStyle w:val="a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тыс</w:t>
      </w:r>
      <w:proofErr w:type="gramStart"/>
      <w:r>
        <w:rPr>
          <w:b w:val="0"/>
          <w:sz w:val="24"/>
          <w:szCs w:val="24"/>
        </w:rPr>
        <w:t>.р</w:t>
      </w:r>
      <w:proofErr w:type="gramEnd"/>
      <w:r>
        <w:rPr>
          <w:b w:val="0"/>
          <w:sz w:val="24"/>
          <w:szCs w:val="24"/>
        </w:rPr>
        <w:t>ублей</w:t>
      </w:r>
    </w:p>
    <w:tbl>
      <w:tblPr>
        <w:tblW w:w="9960" w:type="dxa"/>
        <w:tblInd w:w="78" w:type="dxa"/>
        <w:tblLayout w:type="fixed"/>
        <w:tblLook w:val="04A0"/>
      </w:tblPr>
      <w:tblGrid>
        <w:gridCol w:w="16"/>
        <w:gridCol w:w="3479"/>
        <w:gridCol w:w="495"/>
        <w:gridCol w:w="1880"/>
        <w:gridCol w:w="118"/>
        <w:gridCol w:w="724"/>
        <w:gridCol w:w="269"/>
        <w:gridCol w:w="1419"/>
        <w:gridCol w:w="1560"/>
      </w:tblGrid>
      <w:tr w:rsidR="00DF2F67" w:rsidTr="00DF2F67">
        <w:trPr>
          <w:gridBefore w:val="1"/>
          <w:gridAfter w:val="3"/>
          <w:wBefore w:w="16" w:type="dxa"/>
          <w:wAfter w:w="3248" w:type="dxa"/>
          <w:trHeight w:val="255"/>
        </w:trPr>
        <w:tc>
          <w:tcPr>
            <w:tcW w:w="3479" w:type="dxa"/>
            <w:noWrap/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495" w:type="dxa"/>
            <w:noWrap/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80" w:type="dxa"/>
            <w:noWrap/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noWrap/>
            <w:vAlign w:val="bottom"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</w:p>
        </w:tc>
      </w:tr>
      <w:tr w:rsidR="00DF2F67" w:rsidTr="00DF2F67">
        <w:trPr>
          <w:trHeight w:val="466"/>
        </w:trPr>
        <w:tc>
          <w:tcPr>
            <w:tcW w:w="59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DF2F67" w:rsidTr="00DF2F67">
        <w:trPr>
          <w:trHeight w:val="278"/>
        </w:trPr>
        <w:tc>
          <w:tcPr>
            <w:tcW w:w="59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1811,4</w:t>
            </w:r>
          </w:p>
        </w:tc>
      </w:tr>
      <w:tr w:rsidR="00DF2F67" w:rsidTr="00DF2F67">
        <w:trPr>
          <w:trHeight w:val="834"/>
        </w:trPr>
        <w:tc>
          <w:tcPr>
            <w:tcW w:w="59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855,5</w:t>
            </w:r>
          </w:p>
        </w:tc>
      </w:tr>
      <w:tr w:rsidR="00DF2F67" w:rsidTr="00DF2F67">
        <w:trPr>
          <w:trHeight w:val="1120"/>
        </w:trPr>
        <w:tc>
          <w:tcPr>
            <w:tcW w:w="59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885,9</w:t>
            </w:r>
          </w:p>
        </w:tc>
      </w:tr>
      <w:tr w:rsidR="00DF2F67" w:rsidTr="00DF2F67">
        <w:trPr>
          <w:trHeight w:val="233"/>
        </w:trPr>
        <w:tc>
          <w:tcPr>
            <w:tcW w:w="59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30,0</w:t>
            </w:r>
          </w:p>
        </w:tc>
      </w:tr>
      <w:tr w:rsidR="00DF2F67" w:rsidTr="00DF2F67">
        <w:trPr>
          <w:trHeight w:val="233"/>
        </w:trPr>
        <w:tc>
          <w:tcPr>
            <w:tcW w:w="59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Резервные фонды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</w:tr>
      <w:tr w:rsidR="00DF2F67" w:rsidTr="00DF2F67">
        <w:trPr>
          <w:trHeight w:val="233"/>
        </w:trPr>
        <w:tc>
          <w:tcPr>
            <w:tcW w:w="59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40,0</w:t>
            </w:r>
          </w:p>
        </w:tc>
      </w:tr>
      <w:tr w:rsidR="00DF2F67" w:rsidTr="00DF2F67">
        <w:trPr>
          <w:trHeight w:val="233"/>
        </w:trPr>
        <w:tc>
          <w:tcPr>
            <w:tcW w:w="59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121,1</w:t>
            </w:r>
          </w:p>
        </w:tc>
      </w:tr>
      <w:tr w:rsidR="00DF2F67" w:rsidTr="00DF2F67">
        <w:trPr>
          <w:trHeight w:val="200"/>
        </w:trPr>
        <w:tc>
          <w:tcPr>
            <w:tcW w:w="598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121,1</w:t>
            </w:r>
          </w:p>
        </w:tc>
      </w:tr>
      <w:tr w:rsidR="00DF2F67" w:rsidTr="00DF2F67">
        <w:trPr>
          <w:trHeight w:val="200"/>
        </w:trPr>
        <w:tc>
          <w:tcPr>
            <w:tcW w:w="598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</w:tc>
      </w:tr>
      <w:tr w:rsidR="00DF2F67" w:rsidTr="00DF2F67">
        <w:trPr>
          <w:trHeight w:val="200"/>
        </w:trPr>
        <w:tc>
          <w:tcPr>
            <w:tcW w:w="598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57,3</w:t>
            </w:r>
          </w:p>
        </w:tc>
      </w:tr>
      <w:tr w:rsidR="00DF2F67" w:rsidTr="00DF2F67">
        <w:trPr>
          <w:trHeight w:val="200"/>
        </w:trPr>
        <w:tc>
          <w:tcPr>
            <w:tcW w:w="598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DF2F67" w:rsidRDefault="00DF2F67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125,7</w:t>
            </w:r>
          </w:p>
        </w:tc>
      </w:tr>
      <w:tr w:rsidR="00DF2F67" w:rsidTr="00DF2F67">
        <w:trPr>
          <w:trHeight w:val="314"/>
        </w:trPr>
        <w:tc>
          <w:tcPr>
            <w:tcW w:w="598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125,7</w:t>
            </w:r>
          </w:p>
        </w:tc>
      </w:tr>
      <w:tr w:rsidR="00DF2F67" w:rsidTr="00DF2F67">
        <w:trPr>
          <w:trHeight w:val="314"/>
        </w:trPr>
        <w:tc>
          <w:tcPr>
            <w:tcW w:w="598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</w:tr>
      <w:tr w:rsidR="00DF2F67" w:rsidTr="00DF2F67">
        <w:trPr>
          <w:trHeight w:val="344"/>
        </w:trPr>
        <w:tc>
          <w:tcPr>
            <w:tcW w:w="59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2936,7</w:t>
            </w:r>
          </w:p>
        </w:tc>
      </w:tr>
      <w:tr w:rsidR="00DF2F67" w:rsidTr="00DF2F67">
        <w:trPr>
          <w:trHeight w:val="268"/>
        </w:trPr>
        <w:tc>
          <w:tcPr>
            <w:tcW w:w="598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154,6</w:t>
            </w:r>
          </w:p>
        </w:tc>
      </w:tr>
      <w:tr w:rsidR="00DF2F67" w:rsidTr="00DF2F67">
        <w:trPr>
          <w:trHeight w:val="233"/>
        </w:trPr>
        <w:tc>
          <w:tcPr>
            <w:tcW w:w="59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66,6</w:t>
            </w:r>
          </w:p>
        </w:tc>
      </w:tr>
      <w:tr w:rsidR="00DF2F67" w:rsidTr="00DF2F67">
        <w:trPr>
          <w:trHeight w:val="221"/>
        </w:trPr>
        <w:tc>
          <w:tcPr>
            <w:tcW w:w="59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2715,5</w:t>
            </w:r>
          </w:p>
        </w:tc>
      </w:tr>
      <w:tr w:rsidR="00DF2F67" w:rsidTr="00DF2F67">
        <w:trPr>
          <w:trHeight w:val="221"/>
        </w:trPr>
        <w:tc>
          <w:tcPr>
            <w:tcW w:w="59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F2F67" w:rsidRDefault="00DF2F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F2F67" w:rsidTr="00DF2F67">
        <w:trPr>
          <w:trHeight w:val="221"/>
        </w:trPr>
        <w:tc>
          <w:tcPr>
            <w:tcW w:w="59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</w:tr>
      <w:tr w:rsidR="00DF2F67" w:rsidTr="00DF2F67">
        <w:trPr>
          <w:trHeight w:val="378"/>
        </w:trPr>
        <w:tc>
          <w:tcPr>
            <w:tcW w:w="59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 РАСХОДОВ: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DF2F67" w:rsidRDefault="00DF2F67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DF2F67" w:rsidRDefault="00DF2F67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5052,2</w:t>
            </w:r>
          </w:p>
        </w:tc>
      </w:tr>
    </w:tbl>
    <w:p w:rsidR="00DF2F67" w:rsidRDefault="00DF2F67" w:rsidP="00DF2F67">
      <w:pPr>
        <w:pStyle w:val="a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</w:t>
      </w:r>
    </w:p>
    <w:p w:rsidR="00DF2F67" w:rsidRDefault="00DF2F67" w:rsidP="00DF2F67">
      <w:pPr>
        <w:pStyle w:val="a9"/>
        <w:rPr>
          <w:b w:val="0"/>
        </w:rPr>
      </w:pPr>
      <w:r>
        <w:rPr>
          <w:b w:val="0"/>
          <w:sz w:val="24"/>
          <w:szCs w:val="24"/>
        </w:rPr>
        <w:t xml:space="preserve">              </w:t>
      </w:r>
      <w:r>
        <w:rPr>
          <w:b w:val="0"/>
        </w:rPr>
        <w:t xml:space="preserve">                                                 </w:t>
      </w: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jc w:val="right"/>
        <w:rPr>
          <w:sz w:val="24"/>
          <w:szCs w:val="24"/>
        </w:rPr>
      </w:pPr>
      <w:r>
        <w:t xml:space="preserve">                                                         </w:t>
      </w:r>
      <w:r>
        <w:rPr>
          <w:sz w:val="24"/>
          <w:szCs w:val="24"/>
        </w:rPr>
        <w:t>Приложение 5 к решению 39 сессии</w:t>
      </w:r>
    </w:p>
    <w:p w:rsidR="00DF2F67" w:rsidRDefault="00DF2F67" w:rsidP="00DF2F67">
      <w:pPr>
        <w:pStyle w:val="a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Совета депутатов Федоровского сельсовета </w:t>
      </w:r>
    </w:p>
    <w:p w:rsidR="00DF2F67" w:rsidRDefault="00DF2F67" w:rsidP="00DF2F67">
      <w:pPr>
        <w:pStyle w:val="a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Северного района  Новосибирской области </w:t>
      </w:r>
    </w:p>
    <w:p w:rsidR="00DF2F67" w:rsidRDefault="00DF2F67" w:rsidP="00DF2F67">
      <w:pPr>
        <w:pStyle w:val="a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шестого  созыва от 12.05.2023  № 3</w:t>
      </w:r>
    </w:p>
    <w:p w:rsidR="00DF2F67" w:rsidRDefault="00DF2F67" w:rsidP="00DF2F67">
      <w:pPr>
        <w:pStyle w:val="a9"/>
        <w:jc w:val="right"/>
        <w:rPr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Кассовое исполнение по источникам финансирования дефицита местного бюджета за 2022 год по кодам </w:t>
      </w:r>
      <w:proofErr w:type="gramStart"/>
      <w:r>
        <w:rPr>
          <w:b w:val="0"/>
          <w:sz w:val="24"/>
          <w:szCs w:val="24"/>
        </w:rPr>
        <w:t>классификации источников финансирования дефицитов бюджетов</w:t>
      </w:r>
      <w:proofErr w:type="gramEnd"/>
    </w:p>
    <w:p w:rsidR="00DF2F67" w:rsidRDefault="00DF2F67" w:rsidP="00DF2F67">
      <w:pPr>
        <w:pStyle w:val="a9"/>
        <w:rPr>
          <w:b w:val="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1"/>
        <w:gridCol w:w="4822"/>
        <w:gridCol w:w="1702"/>
      </w:tblGrid>
      <w:tr w:rsidR="00DF2F67" w:rsidTr="00DF2F6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sz w:val="24"/>
                <w:szCs w:val="24"/>
              </w:rPr>
              <w:t>кода классификации источников финансирования дефицитов бюджетов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Кассовое исполнение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</w:tr>
      <w:tr w:rsidR="00DF2F67" w:rsidTr="00DF2F6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3</w:t>
            </w:r>
          </w:p>
        </w:tc>
      </w:tr>
      <w:tr w:rsidR="00DF2F67" w:rsidTr="00DF2F6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Источники финансирования дефицита бюджетов –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-161,2</w:t>
            </w:r>
          </w:p>
        </w:tc>
      </w:tr>
      <w:tr w:rsidR="00DF2F67" w:rsidTr="00DF2F67">
        <w:trPr>
          <w:trHeight w:val="7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55500001000000000000000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Источники внутреннего финансирования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-161,2</w:t>
            </w:r>
          </w:p>
        </w:tc>
      </w:tr>
      <w:tr w:rsidR="00DF2F67" w:rsidTr="00DF2F6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55500001050000000000000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-161,2</w:t>
            </w:r>
          </w:p>
        </w:tc>
      </w:tr>
      <w:tr w:rsidR="00DF2F67" w:rsidTr="00DF2F6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55500001050000000000500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-4891,0</w:t>
            </w:r>
          </w:p>
        </w:tc>
      </w:tr>
      <w:tr w:rsidR="00DF2F67" w:rsidTr="00DF2F6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55500001050201100000510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-4891,0</w:t>
            </w:r>
          </w:p>
        </w:tc>
      </w:tr>
      <w:tr w:rsidR="00DF2F67" w:rsidTr="00DF2F6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55500001050000000000600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5052,2</w:t>
            </w:r>
          </w:p>
        </w:tc>
      </w:tr>
      <w:tr w:rsidR="00DF2F67" w:rsidTr="00DF2F6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55500001050201100000610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5052,2</w:t>
            </w:r>
          </w:p>
        </w:tc>
      </w:tr>
    </w:tbl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rPr>
          <w:b w:val="0"/>
        </w:rPr>
      </w:pPr>
    </w:p>
    <w:p w:rsidR="00DF2F67" w:rsidRDefault="00DF2F67" w:rsidP="00DF2F67">
      <w:pPr>
        <w:pStyle w:val="a9"/>
        <w:jc w:val="right"/>
      </w:pPr>
    </w:p>
    <w:p w:rsidR="00DF2F67" w:rsidRDefault="00DF2F67" w:rsidP="00DF2F67">
      <w:pPr>
        <w:pStyle w:val="a9"/>
        <w:jc w:val="right"/>
        <w:rPr>
          <w:sz w:val="24"/>
          <w:szCs w:val="24"/>
        </w:rPr>
      </w:pPr>
      <w:r>
        <w:t xml:space="preserve">                                                           </w:t>
      </w:r>
      <w:r>
        <w:rPr>
          <w:sz w:val="24"/>
          <w:szCs w:val="24"/>
        </w:rPr>
        <w:t>Приложение 6 к решению 39 сессии</w:t>
      </w:r>
    </w:p>
    <w:p w:rsidR="00DF2F67" w:rsidRDefault="00DF2F67" w:rsidP="00DF2F67">
      <w:pPr>
        <w:pStyle w:val="a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Совета депутатов Федоровского сельсовета </w:t>
      </w:r>
    </w:p>
    <w:p w:rsidR="00DF2F67" w:rsidRDefault="00DF2F67" w:rsidP="00DF2F67">
      <w:pPr>
        <w:pStyle w:val="a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Северного района  Новосибирской области </w:t>
      </w:r>
    </w:p>
    <w:p w:rsidR="00DF2F67" w:rsidRDefault="00DF2F67" w:rsidP="00DF2F67">
      <w:pPr>
        <w:pStyle w:val="a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шестого  созыва от  12.05.2023  №3</w:t>
      </w:r>
    </w:p>
    <w:p w:rsidR="00DF2F67" w:rsidRDefault="00DF2F67" w:rsidP="00DF2F67">
      <w:pPr>
        <w:pStyle w:val="a9"/>
        <w:jc w:val="right"/>
        <w:rPr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p w:rsidR="00DF2F67" w:rsidRDefault="00DF2F67" w:rsidP="00DF2F67">
      <w:pPr>
        <w:pStyle w:val="a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Кассовое исполнение по источникам финансирования дефицита местного бюджета за 2022 год по кодам групп, подгрупп, статей, видов </w:t>
      </w:r>
      <w:proofErr w:type="gramStart"/>
      <w:r>
        <w:rPr>
          <w:b w:val="0"/>
          <w:sz w:val="24"/>
          <w:szCs w:val="24"/>
        </w:rPr>
        <w:t>источников финансирования дефицитов бюджетов классификации операций сектора государственного</w:t>
      </w:r>
      <w:proofErr w:type="gramEnd"/>
      <w:r>
        <w:rPr>
          <w:b w:val="0"/>
          <w:sz w:val="24"/>
          <w:szCs w:val="24"/>
        </w:rPr>
        <w:t xml:space="preserve"> управления, относящихся к источникам финансирования дефицитов бюджетов</w:t>
      </w:r>
    </w:p>
    <w:p w:rsidR="00DF2F67" w:rsidRDefault="00DF2F67" w:rsidP="00DF2F67">
      <w:pPr>
        <w:pStyle w:val="a9"/>
        <w:rPr>
          <w:b w:val="0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8"/>
        <w:gridCol w:w="5105"/>
        <w:gridCol w:w="1702"/>
      </w:tblGrid>
      <w:tr w:rsidR="00DF2F67" w:rsidTr="00DF2F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Кассовое исполнение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</w:tr>
      <w:tr w:rsidR="00DF2F67" w:rsidTr="00DF2F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3</w:t>
            </w:r>
          </w:p>
        </w:tc>
      </w:tr>
      <w:tr w:rsidR="00DF2F67" w:rsidTr="00DF2F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Источники финансирования дефицита бюджетов –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-161,2</w:t>
            </w:r>
          </w:p>
        </w:tc>
      </w:tr>
      <w:tr w:rsidR="00DF2F67" w:rsidTr="00DF2F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55500001000000000000000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Источники внутреннего финансирования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2F67" w:rsidRDefault="00DF2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-161,2</w:t>
            </w:r>
          </w:p>
        </w:tc>
      </w:tr>
      <w:tr w:rsidR="00DF2F67" w:rsidTr="00DF2F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55500001050000000000000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-161,2</w:t>
            </w:r>
          </w:p>
        </w:tc>
      </w:tr>
      <w:tr w:rsidR="00DF2F67" w:rsidTr="00DF2F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55500001050000000000500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-4891,0</w:t>
            </w:r>
          </w:p>
        </w:tc>
      </w:tr>
      <w:tr w:rsidR="00DF2F67" w:rsidTr="00DF2F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55500001050201100000510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-4891,0</w:t>
            </w:r>
          </w:p>
        </w:tc>
      </w:tr>
      <w:tr w:rsidR="00DF2F67" w:rsidTr="00DF2F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55500001050000000000600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5052,2</w:t>
            </w:r>
          </w:p>
        </w:tc>
      </w:tr>
      <w:tr w:rsidR="00DF2F67" w:rsidTr="00DF2F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55500001050201100000610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67" w:rsidRDefault="00DF2F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5052,2</w:t>
            </w:r>
          </w:p>
        </w:tc>
      </w:tr>
    </w:tbl>
    <w:p w:rsidR="00DF2F67" w:rsidRDefault="00DF2F67" w:rsidP="00DF2F67">
      <w:pP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DF2F67" w:rsidRDefault="00DF2F67" w:rsidP="00DF2F67">
      <w:pPr>
        <w:rPr>
          <w:rFonts w:ascii="Calibri" w:eastAsia="Times New Roman" w:hAnsi="Calibri" w:cs="Times New Roman"/>
          <w:sz w:val="24"/>
          <w:szCs w:val="24"/>
        </w:rPr>
      </w:pPr>
    </w:p>
    <w:p w:rsidR="00DF2F67" w:rsidRDefault="00DF2F67" w:rsidP="00DF2F67">
      <w:pPr>
        <w:rPr>
          <w:rFonts w:ascii="Calibri" w:eastAsia="Times New Roman" w:hAnsi="Calibri" w:cs="Times New Roman"/>
          <w:sz w:val="24"/>
          <w:szCs w:val="24"/>
        </w:rPr>
      </w:pPr>
    </w:p>
    <w:p w:rsidR="00DF2F67" w:rsidRDefault="00DF2F67" w:rsidP="00DF2F67">
      <w:pPr>
        <w:rPr>
          <w:rFonts w:ascii="Calibri" w:eastAsia="Times New Roman" w:hAnsi="Calibri" w:cs="Times New Roman"/>
          <w:sz w:val="24"/>
          <w:szCs w:val="24"/>
        </w:rPr>
      </w:pPr>
    </w:p>
    <w:p w:rsidR="00DF2F67" w:rsidRDefault="00DF2F67" w:rsidP="00DF2F67">
      <w:pPr>
        <w:rPr>
          <w:rFonts w:ascii="Calibri" w:eastAsia="Times New Roman" w:hAnsi="Calibri" w:cs="Times New Roman"/>
          <w:sz w:val="24"/>
          <w:szCs w:val="24"/>
        </w:rPr>
      </w:pPr>
    </w:p>
    <w:p w:rsidR="00DF2F67" w:rsidRDefault="00DF2F67" w:rsidP="00DF2F67">
      <w:pPr>
        <w:rPr>
          <w:rFonts w:ascii="Calibri" w:eastAsia="Times New Roman" w:hAnsi="Calibri" w:cs="Times New Roman"/>
          <w:sz w:val="24"/>
          <w:szCs w:val="24"/>
        </w:rPr>
      </w:pPr>
    </w:p>
    <w:p w:rsidR="00DF2F67" w:rsidRDefault="00DF2F67" w:rsidP="00DF2F67">
      <w:pPr>
        <w:rPr>
          <w:rFonts w:ascii="Calibri" w:eastAsia="Times New Roman" w:hAnsi="Calibri" w:cs="Times New Roman"/>
          <w:sz w:val="24"/>
          <w:szCs w:val="24"/>
        </w:rPr>
      </w:pPr>
    </w:p>
    <w:p w:rsidR="00DF2F67" w:rsidRDefault="00DF2F67" w:rsidP="00DF2F67">
      <w:pPr>
        <w:rPr>
          <w:rFonts w:ascii="Calibri" w:eastAsia="Times New Roman" w:hAnsi="Calibri" w:cs="Times New Roman"/>
          <w:sz w:val="24"/>
          <w:szCs w:val="24"/>
        </w:rPr>
      </w:pPr>
    </w:p>
    <w:p w:rsidR="00DF2F67" w:rsidRDefault="00DF2F67" w:rsidP="00DF2F67">
      <w:pPr>
        <w:rPr>
          <w:rFonts w:ascii="Calibri" w:eastAsia="Times New Roman" w:hAnsi="Calibri" w:cs="Times New Roman"/>
          <w:sz w:val="24"/>
          <w:szCs w:val="24"/>
        </w:rPr>
      </w:pPr>
    </w:p>
    <w:p w:rsidR="00DF2F67" w:rsidRDefault="00DF2F67" w:rsidP="00DF2F67">
      <w:pPr>
        <w:rPr>
          <w:rFonts w:ascii="Calibri" w:eastAsia="Times New Roman" w:hAnsi="Calibri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Приложение 7 к решению </w:t>
      </w:r>
      <w:r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сессии</w:t>
      </w: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Совета депутатов Федоровского сельсовета </w:t>
      </w: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Северного района  Новосибирской области </w:t>
      </w: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>шестого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созыва от  </w:t>
      </w:r>
      <w:r>
        <w:rPr>
          <w:rFonts w:ascii="Times New Roman" w:hAnsi="Times New Roman"/>
          <w:sz w:val="28"/>
          <w:szCs w:val="28"/>
        </w:rPr>
        <w:t>12.05.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2023  № </w:t>
      </w:r>
      <w:r>
        <w:rPr>
          <w:rFonts w:ascii="Times New Roman" w:hAnsi="Times New Roman"/>
          <w:sz w:val="28"/>
          <w:szCs w:val="28"/>
        </w:rPr>
        <w:t>3</w:t>
      </w: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Исполнение программы муниципальных внутренних заимствований</w:t>
      </w: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Федоровского сельсовета Северного района Новосибирской области</w:t>
      </w: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2022 год</w:t>
      </w: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2520"/>
        <w:gridCol w:w="2443"/>
      </w:tblGrid>
      <w:tr w:rsidR="00DF2F67" w:rsidTr="00DF2F6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привлечения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средств, направленных на погашение</w:t>
            </w:r>
          </w:p>
        </w:tc>
      </w:tr>
      <w:tr w:rsidR="00DF2F67" w:rsidTr="00DF2F6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Муниципальные внутренние заимствования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F2F67" w:rsidTr="00DF2F6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Муниципальные займы, осуществляющие путем выпуска муниципальных ценных бумаг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F2F67" w:rsidTr="00DF2F6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Кредиты, привлекаемые от кредитных организаций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F2F67" w:rsidTr="00DF2F6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Кредиты, привлекаемые от других бюджетов бюджетной системы Российской Федерации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Приложение 8 к решению </w:t>
      </w:r>
      <w:r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сессии</w:t>
      </w: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Совета депутатов Федоровского сельсовета </w:t>
      </w: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Северного района  Новосибирской области </w:t>
      </w: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>шестого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созыва от  </w:t>
      </w:r>
      <w:r>
        <w:rPr>
          <w:rFonts w:ascii="Times New Roman" w:hAnsi="Times New Roman"/>
          <w:sz w:val="28"/>
          <w:szCs w:val="28"/>
        </w:rPr>
        <w:t>12.05.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2023  № </w:t>
      </w:r>
      <w:r>
        <w:rPr>
          <w:rFonts w:ascii="Times New Roman" w:hAnsi="Times New Roman"/>
          <w:sz w:val="28"/>
          <w:szCs w:val="28"/>
        </w:rPr>
        <w:t>3</w:t>
      </w: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 по распределению ассигнований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gramEnd"/>
    </w:p>
    <w:p w:rsidR="00DF2F67" w:rsidRDefault="00DF2F67" w:rsidP="00DF2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капитальные вложения из местного бюджета</w:t>
      </w:r>
    </w:p>
    <w:p w:rsidR="00DF2F67" w:rsidRDefault="00DF2F67" w:rsidP="00DF2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направлениям и объектам на 2022 год</w:t>
      </w:r>
    </w:p>
    <w:p w:rsidR="00DF2F67" w:rsidRDefault="00DF2F67" w:rsidP="00DF2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2F67" w:rsidRDefault="00DF2F67" w:rsidP="00DF2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48"/>
        <w:gridCol w:w="2023"/>
      </w:tblGrid>
      <w:tr w:rsidR="00DF2F67" w:rsidTr="00DF2F67"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направлений и объектов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Лимиты капитальных вложений</w:t>
            </w:r>
          </w:p>
        </w:tc>
      </w:tr>
      <w:tr w:rsidR="00DF2F67" w:rsidTr="00DF2F67">
        <w:trPr>
          <w:trHeight w:val="331"/>
        </w:trPr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0,00</w:t>
            </w:r>
          </w:p>
        </w:tc>
      </w:tr>
      <w:tr w:rsidR="00DF2F67" w:rsidTr="00DF2F67">
        <w:trPr>
          <w:trHeight w:val="311"/>
        </w:trPr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F2F67" w:rsidTr="00DF2F67">
        <w:trPr>
          <w:trHeight w:val="375"/>
        </w:trPr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F2F67" w:rsidTr="00DF2F67"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Всего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Приложение 9 к решению </w:t>
      </w:r>
      <w:r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сессии</w:t>
      </w: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Совета депутатов Федоровского сельсовета </w:t>
      </w: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Северного района  Новосибирской области </w:t>
      </w: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>шестого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созыва от  </w:t>
      </w:r>
      <w:r>
        <w:rPr>
          <w:rFonts w:ascii="Times New Roman" w:hAnsi="Times New Roman"/>
          <w:sz w:val="28"/>
          <w:szCs w:val="28"/>
        </w:rPr>
        <w:t>12.05.</w:t>
      </w:r>
      <w:r>
        <w:rPr>
          <w:rFonts w:ascii="Times New Roman" w:eastAsia="Times New Roman" w:hAnsi="Times New Roman" w:cs="Times New Roman"/>
          <w:sz w:val="28"/>
          <w:szCs w:val="28"/>
        </w:rPr>
        <w:t>2023  №</w:t>
      </w:r>
      <w:r>
        <w:rPr>
          <w:rFonts w:ascii="Times New Roman" w:hAnsi="Times New Roman"/>
          <w:sz w:val="28"/>
          <w:szCs w:val="28"/>
        </w:rPr>
        <w:t>3</w:t>
      </w: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об исполнении средств резервного фонда  2022г </w:t>
      </w: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0"/>
        <w:gridCol w:w="4005"/>
      </w:tblGrid>
      <w:tr w:rsidR="00DF2F67" w:rsidTr="00DF2F67">
        <w:trPr>
          <w:trHeight w:val="4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Федоровского сельсовета северного района Новосибирской области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Исполнено</w:t>
            </w:r>
          </w:p>
        </w:tc>
      </w:tr>
      <w:tr w:rsidR="00DF2F67" w:rsidTr="00DF2F67">
        <w:trPr>
          <w:trHeight w:val="4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0</w:t>
            </w:r>
          </w:p>
        </w:tc>
      </w:tr>
      <w:tr w:rsidR="00DF2F67" w:rsidTr="00DF2F67">
        <w:trPr>
          <w:trHeight w:val="4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0</w:t>
            </w:r>
          </w:p>
        </w:tc>
      </w:tr>
    </w:tbl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10 к решению </w:t>
      </w:r>
      <w:r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сессии</w:t>
      </w:r>
    </w:p>
    <w:p w:rsidR="00DF2F67" w:rsidRDefault="00DF2F67" w:rsidP="00DF2F6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Совета депутатов Федоровского сельсовета </w:t>
      </w:r>
    </w:p>
    <w:p w:rsidR="00DF2F67" w:rsidRDefault="00DF2F67" w:rsidP="00DF2F6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Северного района  Новосибирской области </w:t>
      </w:r>
    </w:p>
    <w:p w:rsidR="00DF2F67" w:rsidRDefault="00DF2F67" w:rsidP="00DF2F6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>шестого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созыва от  </w:t>
      </w:r>
      <w:r>
        <w:rPr>
          <w:rFonts w:ascii="Times New Roman" w:hAnsi="Times New Roman"/>
          <w:sz w:val="28"/>
          <w:szCs w:val="28"/>
        </w:rPr>
        <w:t>12.05.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2023  № </w:t>
      </w:r>
      <w:r>
        <w:rPr>
          <w:rFonts w:ascii="Times New Roman" w:hAnsi="Times New Roman"/>
          <w:sz w:val="28"/>
          <w:szCs w:val="28"/>
        </w:rPr>
        <w:t>3</w:t>
      </w:r>
    </w:p>
    <w:p w:rsidR="00DF2F67" w:rsidRDefault="00DF2F67" w:rsidP="00DF2F6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</w:p>
    <w:p w:rsidR="00DF2F67" w:rsidRDefault="00DF2F67" w:rsidP="00DF2F67">
      <w:pPr>
        <w:shd w:val="clear" w:color="auto" w:fill="FFFFFF"/>
        <w:autoSpaceDE w:val="0"/>
        <w:autoSpaceDN w:val="0"/>
        <w:adjustRightInd w:val="0"/>
        <w:spacing w:after="0" w:line="240" w:lineRule="auto"/>
        <w:ind w:right="355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Исполнение программы муниципальных гарантий  Федоровского  сельсовета </w:t>
      </w:r>
    </w:p>
    <w:p w:rsidR="00DF2F67" w:rsidRDefault="00DF2F67" w:rsidP="00DF2F67">
      <w:pPr>
        <w:shd w:val="clear" w:color="auto" w:fill="FFFFFF"/>
        <w:autoSpaceDE w:val="0"/>
        <w:autoSpaceDN w:val="0"/>
        <w:adjustRightInd w:val="0"/>
        <w:spacing w:after="0" w:line="240" w:lineRule="auto"/>
        <w:ind w:right="355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Северного района Новосибирской области  в валюте</w:t>
      </w:r>
    </w:p>
    <w:p w:rsidR="00DF2F67" w:rsidRDefault="00DF2F67" w:rsidP="00DF2F67">
      <w:pPr>
        <w:shd w:val="clear" w:color="auto" w:fill="FFFFFF"/>
        <w:autoSpaceDE w:val="0"/>
        <w:autoSpaceDN w:val="0"/>
        <w:adjustRightInd w:val="0"/>
        <w:spacing w:after="0" w:line="240" w:lineRule="auto"/>
        <w:ind w:right="355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Российской Федерации за 2022 год</w:t>
      </w: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"/>
        <w:gridCol w:w="1054"/>
        <w:gridCol w:w="720"/>
        <w:gridCol w:w="1979"/>
        <w:gridCol w:w="3239"/>
        <w:gridCol w:w="1440"/>
      </w:tblGrid>
      <w:tr w:rsidR="00DF2F67" w:rsidTr="00DF2F67">
        <w:trPr>
          <w:trHeight w:val="19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гарантирования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гарантирования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права регрессного требования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условия предоставления муниципальных гарантий</w:t>
            </w:r>
          </w:p>
        </w:tc>
      </w:tr>
      <w:tr w:rsidR="00DF2F67" w:rsidTr="00DF2F6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F67" w:rsidTr="00DF2F6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F67" w:rsidTr="00DF2F6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11 к решению </w:t>
      </w:r>
      <w:r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сессии</w:t>
      </w:r>
    </w:p>
    <w:p w:rsidR="00DF2F67" w:rsidRDefault="00DF2F67" w:rsidP="00DF2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Совета депутатов Федоровского сельсовета </w:t>
      </w:r>
    </w:p>
    <w:p w:rsidR="00DF2F67" w:rsidRDefault="00DF2F67" w:rsidP="00DF2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Северного района  Новосибирской области </w:t>
      </w:r>
    </w:p>
    <w:p w:rsidR="00DF2F67" w:rsidRDefault="00DF2F67" w:rsidP="00DF2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>шестого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созыва от  </w:t>
      </w:r>
      <w:r>
        <w:rPr>
          <w:rFonts w:ascii="Times New Roman" w:hAnsi="Times New Roman"/>
          <w:sz w:val="28"/>
          <w:szCs w:val="28"/>
        </w:rPr>
        <w:t>12.05.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2023  № </w:t>
      </w:r>
      <w:r>
        <w:rPr>
          <w:rFonts w:ascii="Times New Roman" w:hAnsi="Times New Roman"/>
          <w:sz w:val="28"/>
          <w:szCs w:val="28"/>
        </w:rPr>
        <w:t>3</w:t>
      </w:r>
    </w:p>
    <w:p w:rsidR="00DF2F67" w:rsidRDefault="00DF2F67" w:rsidP="00DF2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F2F67" w:rsidRDefault="00DF2F67" w:rsidP="00DF2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F2F67" w:rsidRDefault="00DF2F67" w:rsidP="00DF2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Исполнение  муниципальных программ,</w:t>
      </w:r>
    </w:p>
    <w:p w:rsidR="00DF2F67" w:rsidRDefault="00DF2F67" w:rsidP="00DF2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предусмотренных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 финансированию из местного бюджета</w:t>
      </w:r>
    </w:p>
    <w:p w:rsidR="00DF2F67" w:rsidRDefault="00DF2F67" w:rsidP="00DF2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 2022 год       </w:t>
      </w:r>
    </w:p>
    <w:p w:rsidR="00DF2F67" w:rsidRDefault="00DF2F67" w:rsidP="00DF2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</w:p>
    <w:p w:rsidR="00DF2F67" w:rsidRDefault="00DF2F67" w:rsidP="00DF2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</w:t>
      </w:r>
    </w:p>
    <w:p w:rsidR="00DF2F67" w:rsidRDefault="00DF2F67" w:rsidP="00DF2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02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518"/>
        <w:gridCol w:w="1384"/>
        <w:gridCol w:w="1328"/>
        <w:gridCol w:w="907"/>
        <w:gridCol w:w="1348"/>
      </w:tblGrid>
      <w:tr w:rsidR="00DF2F67" w:rsidTr="00DF2F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г.</w:t>
            </w:r>
          </w:p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DF2F67" w:rsidTr="00DF2F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2F67" w:rsidTr="00DF2F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67" w:rsidRDefault="00D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F2F67" w:rsidRDefault="00DF2F67" w:rsidP="00DF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F67" w:rsidRDefault="00DF2F67" w:rsidP="00DF2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23A2" w:rsidRDefault="008B23A2"/>
    <w:sectPr w:rsidR="008B2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2F67"/>
    <w:rsid w:val="008B23A2"/>
    <w:rsid w:val="00DF2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semiHidden/>
    <w:unhideWhenUsed/>
    <w:qFormat/>
    <w:rsid w:val="00DF2F67"/>
    <w:pPr>
      <w:spacing w:before="100" w:beforeAutospacing="1" w:after="100" w:afterAutospacing="1" w:line="240" w:lineRule="auto"/>
      <w:outlineLvl w:val="3"/>
    </w:pPr>
    <w:rPr>
      <w:rFonts w:ascii="Calibri" w:eastAsia="Times New Roman" w:hAnsi="Calibri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F2F67"/>
    <w:rPr>
      <w:rFonts w:ascii="Calibri" w:eastAsia="Times New Roman" w:hAnsi="Calibri" w:cs="Times New Roman"/>
      <w:b/>
      <w:bCs/>
      <w:sz w:val="24"/>
      <w:szCs w:val="24"/>
    </w:rPr>
  </w:style>
  <w:style w:type="character" w:styleId="a3">
    <w:name w:val="Hyperlink"/>
    <w:uiPriority w:val="99"/>
    <w:semiHidden/>
    <w:unhideWhenUsed/>
    <w:rsid w:val="00DF2F67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DF2F67"/>
    <w:rPr>
      <w:color w:val="800080"/>
      <w:u w:val="single"/>
    </w:rPr>
  </w:style>
  <w:style w:type="paragraph" w:styleId="a5">
    <w:name w:val="header"/>
    <w:basedOn w:val="a"/>
    <w:link w:val="a6"/>
    <w:semiHidden/>
    <w:unhideWhenUsed/>
    <w:rsid w:val="00DF2F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semiHidden/>
    <w:rsid w:val="00DF2F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semiHidden/>
    <w:unhideWhenUsed/>
    <w:rsid w:val="00DF2F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DF2F6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1"/>
    <w:qFormat/>
    <w:rsid w:val="00DF2F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a">
    <w:name w:val="Название Знак"/>
    <w:basedOn w:val="a0"/>
    <w:link w:val="a9"/>
    <w:uiPriority w:val="10"/>
    <w:rsid w:val="00DF2F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Подзаголовок Знак"/>
    <w:aliases w:val="Обычный таблица Знак"/>
    <w:link w:val="ac"/>
    <w:locked/>
    <w:rsid w:val="00DF2F67"/>
    <w:rPr>
      <w:sz w:val="28"/>
      <w:szCs w:val="28"/>
    </w:rPr>
  </w:style>
  <w:style w:type="paragraph" w:styleId="ac">
    <w:name w:val="Subtitle"/>
    <w:aliases w:val="Обычный таблица"/>
    <w:basedOn w:val="a"/>
    <w:next w:val="a"/>
    <w:link w:val="ab"/>
    <w:qFormat/>
    <w:rsid w:val="00DF2F67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sz w:val="28"/>
      <w:szCs w:val="28"/>
    </w:rPr>
  </w:style>
  <w:style w:type="character" w:customStyle="1" w:styleId="10">
    <w:name w:val="Подзаголовок Знак1"/>
    <w:aliases w:val="Обычный таблица Знак1"/>
    <w:basedOn w:val="a0"/>
    <w:link w:val="ac"/>
    <w:uiPriority w:val="11"/>
    <w:rsid w:val="00DF2F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DF2F6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DF2F67"/>
    <w:rPr>
      <w:rFonts w:ascii="Tahoma" w:eastAsia="Times New Roman" w:hAnsi="Tahoma" w:cs="Times New Roman"/>
      <w:sz w:val="16"/>
      <w:szCs w:val="16"/>
    </w:rPr>
  </w:style>
  <w:style w:type="character" w:customStyle="1" w:styleId="af">
    <w:name w:val="Без интервала Знак"/>
    <w:aliases w:val="с интервалом Знак,Без интервала1 Знак,No Spacing1 Знак,No Spacing Знак"/>
    <w:link w:val="af0"/>
    <w:uiPriority w:val="99"/>
    <w:locked/>
    <w:rsid w:val="00DF2F67"/>
  </w:style>
  <w:style w:type="paragraph" w:styleId="af0">
    <w:name w:val="No Spacing"/>
    <w:aliases w:val="с интервалом,Без интервала1,No Spacing1,No Spacing"/>
    <w:link w:val="af"/>
    <w:uiPriority w:val="99"/>
    <w:qFormat/>
    <w:rsid w:val="00DF2F67"/>
    <w:pPr>
      <w:spacing w:after="0" w:line="240" w:lineRule="auto"/>
    </w:pPr>
  </w:style>
  <w:style w:type="paragraph" w:customStyle="1" w:styleId="msonormalmrcssattr">
    <w:name w:val="msonormal_mr_css_attr"/>
    <w:basedOn w:val="a"/>
    <w:rsid w:val="00DF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Базовый"/>
    <w:rsid w:val="00DF2F67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  <w:style w:type="paragraph" w:customStyle="1" w:styleId="msonormalbullet2gif">
    <w:name w:val="msonormalbullet2.gif"/>
    <w:basedOn w:val="a"/>
    <w:rsid w:val="00DF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DF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DF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DF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DF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DF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F2F67"/>
    <w:pPr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DF2F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msonormalbullet1gifbullet1gif">
    <w:name w:val="msonormalbullet1gifbullet1.gif"/>
    <w:basedOn w:val="a"/>
    <w:rsid w:val="00DF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2gif">
    <w:name w:val="msonormalbullet1gifbullet2.gif"/>
    <w:basedOn w:val="a"/>
    <w:rsid w:val="00DF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3gif">
    <w:name w:val="msonormalbullet1gifbullet3.gif"/>
    <w:basedOn w:val="a"/>
    <w:rsid w:val="00DF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3gif">
    <w:name w:val="msonormalbullet2gifbullet2gifbullet3.gif"/>
    <w:basedOn w:val="a"/>
    <w:rsid w:val="00DF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азвание Знак1"/>
    <w:link w:val="a9"/>
    <w:locked/>
    <w:rsid w:val="00DF2F67"/>
    <w:rPr>
      <w:rFonts w:ascii="Times New Roman" w:eastAsia="Times New Roman" w:hAnsi="Times New Roman" w:cs="Times New Roman"/>
      <w:b/>
      <w:bCs/>
      <w:sz w:val="28"/>
      <w:szCs w:val="20"/>
    </w:rPr>
  </w:style>
  <w:style w:type="table" w:styleId="af2">
    <w:name w:val="Table Grid"/>
    <w:basedOn w:val="a1"/>
    <w:uiPriority w:val="59"/>
    <w:rsid w:val="00DF2F6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f1"/>
    <w:qFormat/>
    <w:rsid w:val="00DF2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5322</Words>
  <Characters>30339</Characters>
  <Application>Microsoft Office Word</Application>
  <DocSecurity>0</DocSecurity>
  <Lines>252</Lines>
  <Paragraphs>71</Paragraphs>
  <ScaleCrop>false</ScaleCrop>
  <Company/>
  <LinksUpToDate>false</LinksUpToDate>
  <CharactersWithSpaces>35590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2023-06-07T07:44:00Z</dcterms:created>
  <dcterms:modified xsi:type="dcterms:W3CDTF">2023-06-07T07:44:00Z</dcterms:modified>
</cp:coreProperties>
</file>